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65B" w:rsidRDefault="0028665B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8665B" w:rsidRDefault="0028665B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28665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8665B" w:rsidRDefault="0028665B">
            <w:pPr>
              <w:pStyle w:val="ConsPlusNormal"/>
            </w:pPr>
            <w:r>
              <w:t>28 июня 2014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8665B" w:rsidRDefault="0028665B">
            <w:pPr>
              <w:pStyle w:val="ConsPlusNormal"/>
              <w:jc w:val="right"/>
            </w:pPr>
            <w:r>
              <w:t>N 172-ФЗ</w:t>
            </w:r>
          </w:p>
        </w:tc>
      </w:tr>
    </w:tbl>
    <w:p w:rsidR="0028665B" w:rsidRDefault="0028665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8665B" w:rsidRDefault="0028665B">
      <w:pPr>
        <w:pStyle w:val="ConsPlusNormal"/>
        <w:jc w:val="center"/>
      </w:pPr>
    </w:p>
    <w:p w:rsidR="0028665B" w:rsidRDefault="0028665B">
      <w:pPr>
        <w:pStyle w:val="ConsPlusTitle"/>
        <w:jc w:val="center"/>
      </w:pPr>
      <w:r>
        <w:t>РОССИЙСКАЯ ФЕДЕРАЦИЯ</w:t>
      </w:r>
    </w:p>
    <w:p w:rsidR="0028665B" w:rsidRDefault="0028665B">
      <w:pPr>
        <w:pStyle w:val="ConsPlusTitle"/>
        <w:jc w:val="center"/>
      </w:pPr>
    </w:p>
    <w:p w:rsidR="0028665B" w:rsidRDefault="0028665B">
      <w:pPr>
        <w:pStyle w:val="ConsPlusTitle"/>
        <w:jc w:val="center"/>
      </w:pPr>
      <w:r>
        <w:t>ФЕДЕРАЛЬНЫЙ ЗАКОН</w:t>
      </w:r>
    </w:p>
    <w:p w:rsidR="0028665B" w:rsidRDefault="0028665B">
      <w:pPr>
        <w:pStyle w:val="ConsPlusTitle"/>
        <w:jc w:val="center"/>
      </w:pPr>
    </w:p>
    <w:p w:rsidR="0028665B" w:rsidRDefault="0028665B">
      <w:pPr>
        <w:pStyle w:val="ConsPlusTitle"/>
        <w:jc w:val="center"/>
      </w:pPr>
      <w:r>
        <w:t>О СТРАТЕГИЧЕСКОМ ПЛАНИРОВАНИИ В РОССИЙСКОЙ ФЕДЕРАЦИИ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Normal"/>
        <w:jc w:val="right"/>
      </w:pPr>
      <w:r>
        <w:t>Принят</w:t>
      </w:r>
    </w:p>
    <w:p w:rsidR="0028665B" w:rsidRDefault="0028665B">
      <w:pPr>
        <w:pStyle w:val="ConsPlusNormal"/>
        <w:jc w:val="right"/>
      </w:pPr>
      <w:r>
        <w:t>Государственной Думой</w:t>
      </w:r>
    </w:p>
    <w:p w:rsidR="0028665B" w:rsidRDefault="0028665B">
      <w:pPr>
        <w:pStyle w:val="ConsPlusNormal"/>
        <w:jc w:val="right"/>
      </w:pPr>
      <w:r>
        <w:t>20 июня 2014 года</w:t>
      </w:r>
    </w:p>
    <w:p w:rsidR="0028665B" w:rsidRDefault="0028665B">
      <w:pPr>
        <w:pStyle w:val="ConsPlusNormal"/>
        <w:jc w:val="right"/>
      </w:pPr>
    </w:p>
    <w:p w:rsidR="0028665B" w:rsidRDefault="0028665B">
      <w:pPr>
        <w:pStyle w:val="ConsPlusNormal"/>
        <w:jc w:val="right"/>
      </w:pPr>
      <w:r>
        <w:t>Одобрен</w:t>
      </w:r>
    </w:p>
    <w:p w:rsidR="0028665B" w:rsidRDefault="0028665B">
      <w:pPr>
        <w:pStyle w:val="ConsPlusNormal"/>
        <w:jc w:val="right"/>
      </w:pPr>
      <w:r>
        <w:t>Советом Федерации</w:t>
      </w:r>
    </w:p>
    <w:p w:rsidR="0028665B" w:rsidRDefault="0028665B">
      <w:pPr>
        <w:pStyle w:val="ConsPlusNormal"/>
        <w:jc w:val="right"/>
      </w:pPr>
      <w:r>
        <w:t>25 июня 2014 года</w:t>
      </w:r>
    </w:p>
    <w:p w:rsidR="0028665B" w:rsidRDefault="0028665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8665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65B" w:rsidRDefault="0028665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65B" w:rsidRDefault="0028665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8665B" w:rsidRDefault="0028665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8665B" w:rsidRDefault="0028665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23.06.2016 </w:t>
            </w:r>
            <w:hyperlink r:id="rId5">
              <w:r>
                <w:rPr>
                  <w:color w:val="0000FF"/>
                </w:rPr>
                <w:t>N 210-ФЗ</w:t>
              </w:r>
            </w:hyperlink>
            <w:r>
              <w:rPr>
                <w:color w:val="392C69"/>
              </w:rPr>
              <w:t>,</w:t>
            </w:r>
          </w:p>
          <w:p w:rsidR="0028665B" w:rsidRDefault="002866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03.07.2016 </w:t>
            </w:r>
            <w:hyperlink r:id="rId6">
              <w:r>
                <w:rPr>
                  <w:color w:val="0000FF"/>
                </w:rPr>
                <w:t>N 277-ФЗ</w:t>
              </w:r>
            </w:hyperlink>
            <w:r>
              <w:rPr>
                <w:color w:val="392C69"/>
              </w:rPr>
              <w:t xml:space="preserve">, от 30.10.2017 </w:t>
            </w:r>
            <w:hyperlink r:id="rId7">
              <w:r>
                <w:rPr>
                  <w:color w:val="0000FF"/>
                </w:rPr>
                <w:t>N 299-ФЗ</w:t>
              </w:r>
            </w:hyperlink>
            <w:r>
              <w:rPr>
                <w:color w:val="392C69"/>
              </w:rPr>
              <w:t xml:space="preserve">, от 31.12.2017 </w:t>
            </w:r>
            <w:hyperlink r:id="rId8">
              <w:r>
                <w:rPr>
                  <w:color w:val="0000FF"/>
                </w:rPr>
                <w:t>N 507-ФЗ</w:t>
              </w:r>
            </w:hyperlink>
            <w:r>
              <w:rPr>
                <w:color w:val="392C69"/>
              </w:rPr>
              <w:t>,</w:t>
            </w:r>
          </w:p>
          <w:p w:rsidR="0028665B" w:rsidRDefault="002866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18.07.2019 </w:t>
            </w:r>
            <w:hyperlink r:id="rId9">
              <w:r>
                <w:rPr>
                  <w:color w:val="0000FF"/>
                </w:rPr>
                <w:t>N 183-ФЗ</w:t>
              </w:r>
            </w:hyperlink>
            <w:r>
              <w:rPr>
                <w:color w:val="392C69"/>
              </w:rPr>
              <w:t xml:space="preserve">, от 31.07.2020 </w:t>
            </w:r>
            <w:hyperlink r:id="rId10">
              <w:r>
                <w:rPr>
                  <w:color w:val="0000FF"/>
                </w:rPr>
                <w:t>N 264-ФЗ</w:t>
              </w:r>
            </w:hyperlink>
            <w:r>
              <w:rPr>
                <w:color w:val="392C69"/>
              </w:rPr>
              <w:t xml:space="preserve">, от 17.02.2023 </w:t>
            </w:r>
            <w:hyperlink r:id="rId11">
              <w:r>
                <w:rPr>
                  <w:color w:val="0000FF"/>
                </w:rPr>
                <w:t>N 28-ФЗ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65B" w:rsidRDefault="0028665B">
            <w:pPr>
              <w:pStyle w:val="ConsPlusNormal"/>
            </w:pPr>
          </w:p>
        </w:tc>
      </w:tr>
    </w:tbl>
    <w:p w:rsidR="0028665B" w:rsidRDefault="0028665B">
      <w:pPr>
        <w:pStyle w:val="ConsPlusNormal"/>
        <w:jc w:val="center"/>
      </w:pPr>
    </w:p>
    <w:p w:rsidR="0028665B" w:rsidRDefault="0028665B">
      <w:pPr>
        <w:pStyle w:val="ConsPlusTitle"/>
        <w:jc w:val="center"/>
        <w:outlineLvl w:val="0"/>
      </w:pPr>
      <w:r>
        <w:t>Глава 1. ОБЩИЕ ПОЛОЖЕНИЯ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Title"/>
        <w:ind w:firstLine="540"/>
        <w:jc w:val="both"/>
        <w:outlineLvl w:val="1"/>
      </w:pPr>
      <w:r>
        <w:t>Статья 1. Предмет регулирования настоящего Федерального закона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Normal"/>
        <w:ind w:firstLine="540"/>
        <w:jc w:val="both"/>
      </w:pPr>
      <w:r>
        <w:t>1. Настоящий Федеральный закон устанавливает правовые основы стратегического планирования в Российской Федерации, координации государственного и муниципального стратегического управления и бюджетной политики, полномочия федеральных органов государственной власти, органов государственной власти субъектов Российской Федерации, органов местного самоуправления и порядок их взаимодействия с общественными, научными и иными организациями в сфере стратегического планирования.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2. Стратегическое планирование в Российской Федерации (далее - стратегическое планирование) осуществляется на федеральном уровне, уровне субъектов Российской Федерации и уровне муниципальных образований.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3. Настоящий Федеральный закон регулирует отношения, возникающие между участниками стратегического планирования в процессе целеполагания, прогнозирования, планирования и программирования социально-экономического развития Российской Федерации, субъектов Российской Федерации и муниципальных образований, отраслей экономики и сфер государственного и муниципального управления, обеспечения национальной безопасности Российской Федерации, а также мониторинга и контроля реализации документов стратегического планирования.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4. В части стратегического планирования в сферах обеспечения национальной обороны, государственной и общественной безопасности настоящий Федеральный закон применяется с учетом законодательства Российской Федерации, регулирующего отношения в этих сферах.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 xml:space="preserve">5. Действие настоящего Федерального закона распространяется на отношения в сфере стратегического планирования, осуществляемого на территории Российской Федерации, </w:t>
      </w:r>
      <w:r>
        <w:lastRenderedPageBreak/>
        <w:t>территориях, находящихся под юрисдикцией Российской Федерации или используемых на основании международных договоров Российской Федерации, включая морские пространства.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Title"/>
        <w:ind w:firstLine="540"/>
        <w:jc w:val="both"/>
        <w:outlineLvl w:val="1"/>
      </w:pPr>
      <w:bookmarkStart w:id="0" w:name="P32"/>
      <w:bookmarkEnd w:id="0"/>
      <w:r>
        <w:t>Статья 2. Правовое регулирование стратегического планирования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Normal"/>
        <w:ind w:firstLine="540"/>
        <w:jc w:val="both"/>
      </w:pPr>
      <w:r>
        <w:t xml:space="preserve">Правовое регулирование стратегического планирования основывается на </w:t>
      </w:r>
      <w:hyperlink r:id="rId12">
        <w:r>
          <w:rPr>
            <w:color w:val="0000FF"/>
          </w:rPr>
          <w:t>Конституции</w:t>
        </w:r>
      </w:hyperlink>
      <w:r>
        <w:t xml:space="preserve"> Российской Федерации и осуществляется в соответствии с федеральными конституционными законами, настоящим Федеральным законом, другими федеральными законами, а также принятыми в соответствии с ними нормативными правовыми актами Президента Российской Федерации, Правительства Российской Федерации, федеральных органов исполнительной власти, законами и другими нормативными правовыми актами субъектов Российской Федерации, муниципальными нормативными правовыми актами.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Title"/>
        <w:ind w:firstLine="540"/>
        <w:jc w:val="both"/>
        <w:outlineLvl w:val="1"/>
      </w:pPr>
      <w:r>
        <w:t>Статья 3. Основные понятия, используемые в настоящем Федеральном законе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понятия: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1) стратегическое планирование - деятельность участников стратегического планирования по целеполаганию, прогнозированию, планированию и программированию социально-экономического развития Российской Федерации, субъектов Российской Федерации и муниципальных образований, отраслей экономики и сфер государственного и муниципального управления, обеспечения национальной безопасности Российской Федерации, направленная на решение задач устойчивого социально-экономического развития Российской Федерации, субъектов Российской Федерации и муниципальных образований и обеспечение национальной безопасности Российской Федерации;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2) государственное управление - деятельность органов государственной власти по реализации своих полномочий в сфере социально-экономического развития Российской Федерации и обеспечения национальной безопасности Российской Федерации;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3) муниципальное управление - деятельность органов местного самоуправления по реализации своих полномочий в сфере социально-экономического развития;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4) целеполагание - определение направлений, целей и приоритетов социально-экономического развития и обеспечения национальной безопасности Российской Федерации;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5) прогнозирование - деятельность участников стратегического планирования по разработке научно обоснованных представлений о рисках социально-экономического развития, об угрозах национальной безопасности Российской Федерации, о направлениях, результатах и показателях социально-экономического развития Российской Федерации, субъектов Российской Федерации и муниципальных образований;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6) планирование - деятельность участников стратегического планирования по разработке и реализации основных направлений деятельности Правительства Российской Федерации, планов деятельности федеральных органов исполнительной власти и иных планов в сфере социально-экономического развития и обеспечения национальной безопасности Российской Федерации, направленная на достижение целей и приоритетов социально-экономического развития и обеспечения национальной безопасности Российской Федерации, содержащихся в документах стратегического планирования, разрабатываемых в рамках целеполагания;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7) программирование - деятельность участников стратегического планирования по разработке и реализации государственных и муниципальных программ, направленная на достижение целей и приоритетов социально-экономического развития и обеспечения национальной безопасности Российской Федерации, содержащихся в документах стратегического планирования, разрабатываемых в рамках целеполагания;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8) мониторинг и контроль реализации документов стратегического планирования - деятельность участников стратегического планирования по комплексной оценке хода и итогов реализации документов стратегического планирования, а также по оценке взаимодействия участников стратегического планирования в части соблюдения принципов стратегического планирования и реализации ими полномочий в сфере социально-экономического развития Российской Федерации и обеспечения национальной безопасности Российской Федерации;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9) система стратегического планирования - механизм обеспечения согласованного взаимодействия участников стратегического планирования на основе принципов стратегического планирования при осуществлении разработки и реализации документов стратегического планирования, а также мониторинга и контроля реализации документов стратегического планирования в рамках целеполагания, прогнозирования, планирования и программирования с использованием нормативно-правового, информационного, научно-методического, финансового и иного ресурсного обеспечения;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10) документ стратегического планирования - документированная информация, разрабатываемая, рассматриваемая и утверждаемая (одобряемая)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 и иными участниками стратегического планирования;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11) корректировка документа стратегического планирования - изменение документа стратегического планирования без изменения периода, на который разрабатывался этот документ стратегического планирования;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12) методическое обеспечение стратегического планирования - разработка и утверждение требований и рекомендаций по разработке и корректировке документов стратегического планирования;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13) цель социально-экономического развития - состояние экономики, социальной сферы, которое определяется участниками стратегического планирования в качестве ориентира своей деятельности и характеризуется количественными и (или) качественными показателями;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14) задача социально-экономического развития - комплекс взаимоувязанных мероприятий, которые должны быть проведены в определенный период времени и реализация которых обеспечивает достижение целей социально-экономического развития;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15) результат социально-экономического развития - фактическое (достигнутое) состояние экономики, социальной сферы, которое характеризуется количественными и (или) качественными показателями;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16) очередной год - год, следующий за текущим годом;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17) отчетный год - календарный год с 1 января по 31 декабря включительно, предшествующий текущему году;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18) отчетный период - отчетный год и два года, предшествующие отчетному году;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19) среднесрочный период - период, следующий за текущим годом, продолжительностью от трех до шести лет включительно;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20) долгосрочный период - период, следующий за текущим годом, продолжительностью более шести лет;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21) стратегический прогноз Российской Федерации - документ стратегического планирования, содержащий систему научно обоснованных представлений о стратегических рисках социально-экономического развития и об угрозах национальной безопасности Российской Федерации;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22) прогноз научно-технологического развития Российской Федерации - документ стратегического планирования, содержащий систему научно обоснованных представлений о направлениях и об ожидаемых результатах научно-технологического развития Российской Федерации и субъектов Российской Федерации на долгосрочный период;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23) прогноз социально-экономического развития Российской Федерации - документ стратегического планирования, содержащий систему научно обоснованных представлений о внешних и внутренних условиях, направлениях и об ожидаемых результатах социально-экономического развития Российской Федерации на среднесрочный или долгосрочный период;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24) стратегия социально-экономического развития Российской Федерации - документ стратегического планирования, содержащий систему долгосрочных приоритетов, целей и задач государственного управления, направленных на обеспечение устойчивого и сбалансированного социально-экономического развития Российской Федерации;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25) документы в сфере обеспечения национальной безопасности Российской Федерации - утверждаемые (одобряемые) Президентом Российской Федерации документы стратегического планирования, определяющие стратегические приоритеты, цели и меры внутренней и внешней политики, характеризующие состояние национальной безопасности Российской Федерации;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26) стратегия пространственного развития Российской Федерации - документ стратегического планирования, определяющий приоритеты, цели и задачи регионального развития Российской Федерации и направленный на поддержание устойчивости системы расселения на территории Российской Федерации;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27) отраслевой документ стратегического планирования Российской Федерации - документ, в котором определены приоритеты, цели и задачи государственного и муниципального управления и обеспечения национальной безопасности Российской Федерации, способы их эффективного достижения и решения в соответствующей отрасли экономики и сфере государственного и муниципального управления Российской Федерации, субъекта Российской Федерации, муниципального образования;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28) план деятельности федерального органа исполнительной власти - документ стратегического планирования, содержащий цели, направления, индикаторы, планируемые промежуточные и окончательные результаты деятельности федерального органа исполнительной власти на среднесрочный период и предусматривающий в рамках установленных полномочий федерального органа исполнительной власти обеспечение реализации документов стратегического планирования;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29) стратегия социально-экономического развития субъекта Российской Федерации - документ стратегического планирования, определяющий приоритеты, цели и задачи государственного управления на уровне субъекта Российской Федерации на долгосрочный период;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30) прогноз социально-экономического развития субъекта Российской Федерации - документ стратегического планирования, содержащий систему научно обоснованных представлений о направлениях и об ожидаемых результатах социально-экономического развития субъекта Российской Федерации на среднесрочный или долгосрочный период;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31) государственная программа Российской Федерации - 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ресурсам, и инструментов государственной политики, обеспечивающих в рамках реализации ключевых государственных функций достижение приоритетов и целей государственной политики в сфере социально-экономического развития и обеспечения национальной безопасности Российской Федерации;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32) государственная программа субъекта Российской Федерации - 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 и обеспечивающих наиболее эффективное достижение целей и решение задач социально-экономического развития субъекта Российской Федерации;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33) стратегия социально-экономического развития муниципального образования - документ стратегического планирования, определяющий цели и задачи муниципального управления и социально-экономического развития муниципального образования на долгосрочный период;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34) прогноз социально-экономического развития муниципального образования - документ стратегического планирования, содержащий систему научно обоснованных представлений о направлениях и об ожидаемых результатах социально-экономического развития муниципального образования на среднесрочный или долгосрочный период;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35) муниципальная программа - 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 и обеспечивающих наиболее эффективное достижение целей и решение задач социально-экономического развития муниципального образования;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36) макрорегион - часть территории Российской Федерации, которая включает в себя территории двух и более субъектов Российской Федерации, социально-экономические условия в пределах которой требуют выделения отдельных направлений, приоритетов, целей и задач социально-экономического развития при разработке документов стратегического планирования;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37) стратегия научно-технологического развития Российской Федерации - документ стратегического планирования, определяющий стратегические цели и основные задачи, направления и приоритеты государственной политики, направленные на устойчивое, динамичное и сбалансированное научно-технологическое развитие Российской Федерации на долгосрочный период.</w:t>
      </w:r>
    </w:p>
    <w:p w:rsidR="0028665B" w:rsidRDefault="0028665B">
      <w:pPr>
        <w:pStyle w:val="ConsPlusNormal"/>
        <w:jc w:val="both"/>
      </w:pPr>
      <w:r>
        <w:t xml:space="preserve">(п. 37 введен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от 03.07.2016 N 277-ФЗ)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Title"/>
        <w:jc w:val="center"/>
        <w:outlineLvl w:val="0"/>
      </w:pPr>
      <w:r>
        <w:t>Глава 2. ПОЛНОМОЧИЯ ОРГАНОВ ГОСУДАРСТВЕННОЙ ВЛАСТИ</w:t>
      </w:r>
    </w:p>
    <w:p w:rsidR="0028665B" w:rsidRDefault="0028665B">
      <w:pPr>
        <w:pStyle w:val="ConsPlusTitle"/>
        <w:jc w:val="center"/>
      </w:pPr>
      <w:r>
        <w:t>РОССИЙСКОЙ ФЕДЕРАЦИИ, ОРГАНОВ ГОСУДАРСТВЕННОЙ ВЛАСТИ</w:t>
      </w:r>
    </w:p>
    <w:p w:rsidR="0028665B" w:rsidRDefault="0028665B">
      <w:pPr>
        <w:pStyle w:val="ConsPlusTitle"/>
        <w:jc w:val="center"/>
      </w:pPr>
      <w:r>
        <w:t>СУБЪЕКТОВ РОССИЙСКОЙ ФЕДЕРАЦИИ И ОРГАНОВ МЕСТНОГО</w:t>
      </w:r>
    </w:p>
    <w:p w:rsidR="0028665B" w:rsidRDefault="0028665B">
      <w:pPr>
        <w:pStyle w:val="ConsPlusTitle"/>
        <w:jc w:val="center"/>
      </w:pPr>
      <w:r>
        <w:t>САМОУПРАВЛЕНИЯ В СФЕРЕ СТРАТЕГИЧЕСКОГО ПЛАНИРОВАНИЯ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Title"/>
        <w:ind w:firstLine="540"/>
        <w:jc w:val="both"/>
        <w:outlineLvl w:val="1"/>
      </w:pPr>
      <w:r>
        <w:t>Статья 4. Полномочия органов государственной власти Российской Федерации в сфере стратегического планирования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Normal"/>
        <w:ind w:firstLine="540"/>
        <w:jc w:val="both"/>
      </w:pPr>
      <w:r>
        <w:t>К полномочиям органов государственной власти Российской Федерации в сфере стратегического планирования относятся: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1) установление принципов организации и функционирования системы стратегического планирования;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2) определение порядка осуществления стратегического планирования;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3) определение приоритетов социально-экономической политики и целей социально-экономического развития и обеспечения национальной безопасности Российской Федерации, а также способов и источников ресурсного обеспечения их достижения;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4) формирование комплекса мероприятий, направленных на достижение приоритетов социально-экономической политики и целей социально-экономического развития Российской Федерации, решение задач обеспечения национальной безопасности Российской Федерации;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5) установление общих требований к содержанию документов стратегического планирования, к последовательности и порядку их разработки, корректировки, рассмотрения и утверждения (одобрения);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6) установление порядка координации деятельности федеральных органов исполнительной власти и органов государственной власти субъектов Российской Федерации в сфере стратегического планирования;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7) обеспечение согласованности и сбалансированности документов стратегического планирования, разрабатываемых на федеральном уровне и на уровне субъектов Российской Федерации, включая согласованность утверждаемых ими целей и задач деятельности органов государственной власти, показателей достижения этих целей и решения этих задач;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8) разработка и утверждение (одобрение) документов стратегического планирования по вопросам, отнесенным к ведению Российской Федерации и полномочиям Российской Федерации по предметам совместного ведения Российской Федерации и субъектов Российской Федерации;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9) методическое обеспечение стратегического планирования;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10) мониторинг и контроль реализации документов стратегического планирования, утвержденных (одобренных) федеральными органами государственной власти;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11) иные полномочия в сфере стратегического планирования, отнесенные настоящим Федеральным законом, другими федеральными законами, нормативными правовыми актами Президента Российской Федерации и Правительства Российской Федерации к полномочиям органов государственной власти Российской Федерации.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Title"/>
        <w:ind w:firstLine="540"/>
        <w:jc w:val="both"/>
        <w:outlineLvl w:val="1"/>
      </w:pPr>
      <w:r>
        <w:t>Статья 5. Полномочия органов государственной власти субъектов Российской Федерации в сфере стратегического планирования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Normal"/>
        <w:ind w:firstLine="540"/>
        <w:jc w:val="both"/>
      </w:pPr>
      <w:r>
        <w:t>К полномочиям органов государственной власти субъектов Российской Федерации в сфере стратегического планирования относятся: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1) определение в пределах полномочий субъектов Российской Федерации приоритетов социально-экономической политики, долгосрочных целей и задач социально-экономического развития субъектов Российской Федерации, согласованных с приоритетами и целями социально-экономического развития Российской Федерации;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2) установление требований к содержанию документов стратегического планирования, разрабатываемых в субъектах Российской Федерации, порядку их разработки, рассмотрению и утверждению (одобрению) с учетом положений настоящего Федерального закона, других федеральных законов, иных нормативных правовых актов Российской Федерации и нормативных правовых актов субъектов Российской Федерации;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3) разработка и утверждение (одобрение) документов стратегического планирования по вопросам, отнесенным к полномочиям субъектов Российской Федерации;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4) мониторинг и контроль реализации документов стратегического планирования, утвержденных (одобренных) органами государственной власти субъектов Российской Федерации;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5) обеспечение согласованности и сбалансированности документов стратегического планирования, разрабатываемых на уровне субъектов Российской Федерации;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 xml:space="preserve">6) установление порядка осуществления стратегического планирования в субъектах Российской Федерации в соответствии с нормативными правовыми актами, указанными в </w:t>
      </w:r>
      <w:hyperlink w:anchor="P32">
        <w:r>
          <w:rPr>
            <w:color w:val="0000FF"/>
          </w:rPr>
          <w:t>статье 2</w:t>
        </w:r>
      </w:hyperlink>
      <w:r>
        <w:t xml:space="preserve"> настоящего Федерального закона;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7) участие в формировании документов стратегического планирования, разрабатываемых на федеральном уровне по вопросам совместного ведения Российской Федерации и субъектов Российской Федерации, реализуемых на территориях субъектов Российской Федерации;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8) иные полномочия в сфере стратегического планирования, отнесенные в соответствии с настоящим Федеральным законом, другими федеральными законами, нормативными правовыми актами Президента Российской Федерации, Правительства Российской Федерации и субъектов Российской Федерации к полномочиям органов государственной власти субъектов Российской Федерации.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Title"/>
        <w:ind w:firstLine="540"/>
        <w:jc w:val="both"/>
        <w:outlineLvl w:val="1"/>
      </w:pPr>
      <w:bookmarkStart w:id="1" w:name="P110"/>
      <w:bookmarkEnd w:id="1"/>
      <w:r>
        <w:t>Статья 6. Полномочия органов местного самоуправления в сфере стратегического планирования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Normal"/>
        <w:ind w:firstLine="540"/>
        <w:jc w:val="both"/>
      </w:pPr>
      <w:r>
        <w:t>К полномочиям органов местного самоуправления в сфере стратегического планирования относятся: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1) определение долгосрочных целей и задач муниципального управления и социально-экономического развития муниципальных образований, согласованных с приоритетами и целями социально-экономического развития Российской Федерации и субъектов Российской Федерации;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2) разработка, рассмотрение, утверждение (одобрение) и реализация документов стратегического планирования по вопросам, отнесенным к полномочиям органов местного самоуправления;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3) мониторинг и контроль реализации документов стратегического планирования, утвержденных (одобренных) органами местного самоуправления;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4) иные полномочия в сфере стратегического планирования, определенные федеральными законами и муниципальными нормативными правовыми актами.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Title"/>
        <w:jc w:val="center"/>
        <w:outlineLvl w:val="0"/>
      </w:pPr>
      <w:r>
        <w:t>Глава 3. СИСТЕМА СТРАТЕГИЧЕСКОГО ПЛАНИРОВАНИЯ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Title"/>
        <w:ind w:firstLine="540"/>
        <w:jc w:val="both"/>
        <w:outlineLvl w:val="1"/>
      </w:pPr>
      <w:r>
        <w:t>Статья 7. Принципы стратегического планирования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Normal"/>
        <w:ind w:firstLine="540"/>
        <w:jc w:val="both"/>
      </w:pPr>
      <w:r>
        <w:t>1. Организация и функционирование системы стратегического планирования основываются на принципах единства и целостности, разграничения полномочий, преемственности и непрерывности, сбалансированности системы стратегического планирования, результативности и эффективности стратегического планирования, ответственности участников стратегического планирования, прозрачности (открытости) стратегического планирования, реалистичности, ресурсной обеспеченности, измеряемости целей, соответствия показателей целям и программно-целевом принципе.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2. Принцип единства и целостности означает единство принципов и методологии организации и функционирования системы стратегического планирования, единство порядка осуществления стратегического планирования и формирования отчетности о реализации документов стратегического планирования.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3. Принцип разграничения полномочий означает осуществление установленных законодательством Российской Федерации полномочий органами государственной власти Российской Федерации, органами государственной власти субъектов Российской Федерации и органами местного самоуправления муниципальных образований, в пределах которых участники стратегического планирования самостоятельно определяют цели и задачи социально-экономического развития Российской Федерации, субъектов Российской Федерации и муниципальных образований и обеспечения национальной безопасности Российской Федерации, а также пути достижения этих целей и решения этих задач.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4. Принцип преемственности и непрерывности означает, что разработка и реализация документов стратегического планирования осуществляются участниками стратегического планирования последовательно с учетом результатов реализации ранее принятых документов стратегического планирования и с учетом этапов реализации документов стратегического планирования.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5. Принцип сбалансированности системы стратегического планирования означает согласованность и сбалансированность документов стратегического планирования по приоритетам, целям, задачам, мероприятиям, показателям, финансовым и иным ресурсам и срокам реализации.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6. Принцип результативности и эффективности стратегического планирования означает, что выбор способов и методов достижения целей социально-экономического развития и обеспечения национальной безопасности Российской Федерации должен основываться на необходимости достижения заданных результатов с наименьшими затратами ресурсов в соответствии с документами стратегического планирования, разрабатываемыми в рамках планирования и программирования.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7. Принцип ответственности участников стратегического планирования означает, что участники стратегического планирования несут ответственность за своевременность и качество разработки и корректировки документов стратегического планирования, осуществления мероприятий по достижению целей социально-экономического развития и обеспечения национальной безопасности Российской Федерации и за результативность и эффективность решения задач социально-экономического развития и обеспечения национальной безопасности Российской Федерации в пределах своей компетенции в соответствии с законодательством Российской Федерации.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8. Принцип прозрачности (открытости) стратегического планирования означает, что документы стратегического планирования, за исключением документов или их отдельных положений, в которых содержится информация, относящаяся к государственной, коммерческой, служебной и иной охраняемой законом тайне, подлежат официальному опубликованию.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9. Принцип реалистичности означает, что при определении целей и задач социально-экономического развития и обеспечения национальной безопасности Российской Федерации участники стратегического планирования должны исходить из возможности достижения целей и решения задач в установленные сроки с учетом ресурсных ограничений и рисков.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10. Принцип ресурсной обеспеченности означает, что при разработке и утверждении (одобрении) документов стратегического планирования, разрабатываемых в рамках планирования и программирования, должны быть определены источники финансового и иного ресурсного обеспечения мероприятий, предусмотренных этими документами, в пределах ограничений, определяемых документами стратегического планирования, разрабатываемыми в рамках прогнозирования.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11. Принцип измеряемости целей означает, что должна быть обеспечена возможность оценки достижения целей социально-экономического развития и обеспечения национальной безопасности Российской Федерации с использованием количественных и (или) качественных целевых показателей, критериев и методов их оценки, используемых в процессе стратегического планирования.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12. Принцип соответствия показателей целям означает, что показатели, содержащиеся в документах стратегического планирования и дополнительно вводимые при их корректировке, а также при оценке эффективности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самоуправления, должны соответствовать целям социально-экономического развития и обеспечения национальной безопасности Российской Федерации.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13. Программно-целевой принцип означает определение приоритетов и целей социально-экономического развития и обеспечения национальной безопасности Российской Федерации, разработку взаимоувязанных по целям, срокам реализации государственных программ Российской Федерации, государственных программ субъектов Российской Федерации, муниципальных программ и определение объемов и источников их финансирования.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Title"/>
        <w:ind w:firstLine="540"/>
        <w:jc w:val="both"/>
        <w:outlineLvl w:val="1"/>
      </w:pPr>
      <w:r>
        <w:t>Статья 8. Задачи стратегического планирования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Normal"/>
        <w:ind w:firstLine="540"/>
        <w:jc w:val="both"/>
      </w:pPr>
      <w:r>
        <w:t>Основными задачами стратегического планирования являются: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1) координация государственного и муниципального стратегического управления и мер бюджетной политики;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2) определение внутренних и внешних условий, тенденций, ограничений, диспропорций, дисбалансов, возможностей, включая финансовые, социально-экономического развития Российской Федерации, субъектов Российской Федерации и муниципальных образований, отдельных отраслей и сфер государственного и муниципального управления, обеспечения национальной безопасности Российской Федерации;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3) определение приоритетов социально-экономической политики, целей и задач социально-экономического развития Российской Федерации, субъектов Российской Федерации и муниципальных образований, отдельных отраслей и сфер государственного и муниципального управления, обеспечения национальной безопасности Российской Федерации;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4) выбор путей и способов достижения целей и решения задач социально-экономической политики Российской Федерации, субъектов Российской Федерации и муниципальных образований и обеспечения национальной безопасности Российской Федерации, обеспечивающих наибольшую эффективность использования необходимых ресурсов;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5) формирование и проведение комплекса мероприятий, обеспечивающих достижение целей и решение задач социально-экономического развития Российской Федерации, субъектов Российской Федерации и муниципальных образований и обеспечения национальной безопасности Российской Федерации;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6) определение ресурсов для достижения целей и решения задач социально-экономической политики и социально-экономического развития Российской Федерации, субъектов Российской Федерации и муниципальных образований и обеспечения национальной безопасности Российской Федерации;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7) координация действий участников стратегического планирования и мероприятий, предусмотренных документами стратегического планирования, по срокам их реализации, ожидаемым результатам и параметрам ресурсного обеспечения;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8) организация мониторинга и контроля реализации документов стратегического планирования;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9) научно-техническое, информационное, ресурсное и кадровое обеспечение стратегического планирования;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10) создание условий, обеспечивающих вовлечение граждан и хозяйствующих субъектов в процесс стратегического планирования.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Title"/>
        <w:ind w:firstLine="540"/>
        <w:jc w:val="both"/>
        <w:outlineLvl w:val="1"/>
      </w:pPr>
      <w:r>
        <w:t>Статья 9. Участники стратегического планирования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Normal"/>
        <w:ind w:firstLine="540"/>
        <w:jc w:val="both"/>
      </w:pPr>
      <w:r>
        <w:t>1. Участниками стратегического планирования на федеральном уровне являются: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1) Президент Российской Федерации;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2) Федеральное Собрание Российской Федерации (Совет Федерации и Государственная Дума);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3) Правительство Российской Федерации;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4) Совет Безопасности Российской Федерации;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5) Счетная палата Российской Федерации;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6) Центральный банк Российской Федерации;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7) федеральные органы исполнительной власти;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 xml:space="preserve">8) иные органы и организации в случаях, предусмотренных нормативными правовыми актами, указанными в </w:t>
      </w:r>
      <w:hyperlink w:anchor="P32">
        <w:r>
          <w:rPr>
            <w:color w:val="0000FF"/>
          </w:rPr>
          <w:t>статье 2</w:t>
        </w:r>
      </w:hyperlink>
      <w:r>
        <w:t xml:space="preserve"> настоящего Федерального закона.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2. Участниками стратегического планирования на уровне субъекта Российской Федерации являются: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1) законодательный (представительный) орган государственной власти субъекта Российской Федерации;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2) 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3) высший исполнительный орган государственной власти субъекта Российской Федерации;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4) исполнительные органы государственной власти субъекта Российской Федерации;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5) контрольно-счетный орган субъекта Российской Федерации;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 xml:space="preserve">6) иные органы и организации в случаях, предусмотренных нормативными правовыми актами, указанными в </w:t>
      </w:r>
      <w:hyperlink w:anchor="P32">
        <w:r>
          <w:rPr>
            <w:color w:val="0000FF"/>
          </w:rPr>
          <w:t>статье 2</w:t>
        </w:r>
      </w:hyperlink>
      <w:r>
        <w:t xml:space="preserve"> настоящего Федерального закона.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3. Участниками стратегического планирования на уровне муниципального образования являются органы местного самоуправления, а также муниципальные организации в случаях, предусмотренных муниципальными нормативными правовыми актами.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Title"/>
        <w:ind w:firstLine="540"/>
        <w:jc w:val="both"/>
        <w:outlineLvl w:val="1"/>
      </w:pPr>
      <w:r>
        <w:t>Статья 10. Полномочия участников стратегического планирования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Normal"/>
        <w:ind w:firstLine="540"/>
        <w:jc w:val="both"/>
      </w:pPr>
      <w:r>
        <w:t>1. Президент Российской Федерации: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 xml:space="preserve">1) осуществляет руководство государственной </w:t>
      </w:r>
      <w:hyperlink r:id="rId14">
        <w:r>
          <w:rPr>
            <w:color w:val="0000FF"/>
          </w:rPr>
          <w:t>политикой</w:t>
        </w:r>
      </w:hyperlink>
      <w:r>
        <w:t xml:space="preserve"> в сфере стратегического планирования;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2) определяет и уточняет направления, цели и приоритеты социально-экономической политики, цели социально-экономического развития и обеспечения национальной безопасности Российской Федерации;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3) определяет направления достижения стратегических целей и важнейшие задачи, подлежащие решению;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4) определяет цели и задачи стратегического управления в Российской Федерации;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5) утверждает (одобряет) документы стратегического планирования в сфере обеспечения национальной безопасности Российской Федерации и по другим вопросам, находящимся в ведении Президента Российской Федерации, определяет порядок их разработки и корректировки;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6) определяет порядок осуществления мониторинга и контроля реализации документов стратегического планирования по вопросам, находящимся в ведении Президента Российской Федерации;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7) принимает иные решения в сфере стратегического планирования.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 xml:space="preserve">2. Палаты Федерального Собрания Российской Федерации осуществляют законодательное регулирование в сфере стратегического планирования, полномочия в соответствии с Федеральным </w:t>
      </w:r>
      <w:hyperlink r:id="rId15">
        <w:r>
          <w:rPr>
            <w:color w:val="0000FF"/>
          </w:rPr>
          <w:t>законом</w:t>
        </w:r>
      </w:hyperlink>
      <w:r>
        <w:t xml:space="preserve"> от 7 мая 2013 года N 77-ФЗ "О парламентском контроле" и проводят обсуждение стратегии социально-экономического развития Российской Федерации и основных направлений деятельности Правительства Российской Федерации.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3. Правительство Российской Федерации: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 xml:space="preserve">1) определяет </w:t>
      </w:r>
      <w:hyperlink r:id="rId16">
        <w:r>
          <w:rPr>
            <w:color w:val="0000FF"/>
          </w:rPr>
          <w:t>порядок</w:t>
        </w:r>
      </w:hyperlink>
      <w:r>
        <w:t xml:space="preserve"> разработки и корректировки документов стратегического планирования по вопросам, находящимся в ведении Правительства Российской Федерации, и утверждает (одобряет) такие документы;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2) обеспечивает в пределах полномочий Российской Федерации по предметам совместного ведения Российской Федерации и субъектов Российской Федерации во взаимодействии с органами государственной власти субъектов Российской Федерации согласование разрабатываемых органами государственной власти субъектов Российской Федерации документов стратегического планирования, в частности стратегии социально-экономического развития субъекта Российской Федерации, с документами стратегического планирования, разрабатываемыми и утверждаемыми (одобряемыми) органами государственной власти Российской Федерации;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3) определяет цели, задачи и показатели деятельности федеральных органов исполнительной власти, находящихся в ведении Правительства Российской Федерации;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4) определяет порядок осуществления мониторинга и контроля реализации документов стратегического планирования по вопросам, находящимся в ведении Правительства Российской Федерации, а также порядок подготовки отчетов (докладов) о реализации документов стратегического планирования;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5) обеспечивает согласованность и сбалансированность документов стратегического планирования по вопросам, находящимся в ведении Правительства Российской Федерации;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6) обеспечивает методическое обеспечение стратегического планирования;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7) определяет последовательность разработки и взаимоувязку документов стратегического планирования и содержащихся в них показателей, а также порядок формирования системы целевых показателей исходя из приоритетов социально-экономического развития Российской Федерации для разработки документов стратегического планирования;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 xml:space="preserve">8) определяет </w:t>
      </w:r>
      <w:hyperlink r:id="rId17">
        <w:r>
          <w:rPr>
            <w:color w:val="0000FF"/>
          </w:rPr>
          <w:t>порядок</w:t>
        </w:r>
      </w:hyperlink>
      <w:r>
        <w:t xml:space="preserve"> ведения федерального государственного реестра документов стратегического планирования, в том числе порядок регистрации документов стратегического планирования в федеральном государственном реестре документов стратегического планирования;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9) осуществляет контроль за соблюдением нормативных и методических требований к документам стратегического планирования Российской Федерации, включая требования к последовательности и порядку их разработки и корректировки;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10) осуществляет иные полномочия в сфере стратегического планирования в соответствии с настоящим Федеральным законом, другими федеральными законами и иными нормативными правовыми актами Российской Федерации.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4. Совет Безопасности Российской Федерации: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 xml:space="preserve">1) осуществляет стратегическое планирование в области обеспечения национальной безопасности Российской Федерации в соответствии с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от 28 декабря 2010 года N 390-ФЗ "О безопасности", </w:t>
      </w:r>
      <w:hyperlink r:id="rId19">
        <w:r>
          <w:rPr>
            <w:color w:val="0000FF"/>
          </w:rPr>
          <w:t>Положением</w:t>
        </w:r>
      </w:hyperlink>
      <w:r>
        <w:t xml:space="preserve"> о Совете Безопасности Российской Федерации;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2) осуществляет иные функции в сфере стратегического планирования в соответствии с решениями Президента Российской Федерации.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5. Счетная палата Российской Федерации: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 xml:space="preserve">1) осуществляет полномочия в сфере стратегического планирования в соответствии с Федеральным </w:t>
      </w:r>
      <w:hyperlink r:id="rId20">
        <w:r>
          <w:rPr>
            <w:color w:val="0000FF"/>
          </w:rPr>
          <w:t>законом</w:t>
        </w:r>
      </w:hyperlink>
      <w:r>
        <w:t xml:space="preserve"> от 5 апреля 2013 года N 41-ФЗ "О Счетной палате Российской Федерации";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2) осуществляет иные полномочия в сфере стратегического планирования в соответствии с законодательством Российской Федерации.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6. Центральный банк Российской Федерации: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 xml:space="preserve">1) осуществляет полномочия в сфере стратегического планирования в соответствии с Федеральным </w:t>
      </w:r>
      <w:hyperlink r:id="rId21">
        <w:r>
          <w:rPr>
            <w:color w:val="0000FF"/>
          </w:rPr>
          <w:t>законом</w:t>
        </w:r>
      </w:hyperlink>
      <w:r>
        <w:t xml:space="preserve"> от 10 июля 2002 года N 86-ФЗ "О Центральном банке Российской Федерации (Банке России)";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2) осуществляет иные полномочия в сфере стратегического планирования в соответствии с законодательством Российской Федерации.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7. Федеральные органы исполнительной власти: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 xml:space="preserve">1) разрабатывают документы стратегического планирования на федеральном уровне, осуществляют координацию и методическое обеспечение стратегического планирования в отдельных сферах государственного управления в соответствии с настоящим Федеральным законом и нормативными правовыми актами, указанными в </w:t>
      </w:r>
      <w:hyperlink w:anchor="P32">
        <w:r>
          <w:rPr>
            <w:color w:val="0000FF"/>
          </w:rPr>
          <w:t>статье 2</w:t>
        </w:r>
      </w:hyperlink>
      <w:r>
        <w:t xml:space="preserve"> настоящего Федерального закона;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2) разрабатывают планы деятельности федеральных органов исполнительной власти и утверждают отчеты об их реализации;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3) осуществляют мониторинг и контроль реализации документов стратегического планирования на федеральном уровне;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 xml:space="preserve">4) осуществляют иные полномочия в сфере стратегического планирования в соответствии с настоящим Федеральным законом и нормативными правовыми актами, указанными в </w:t>
      </w:r>
      <w:hyperlink w:anchor="P32">
        <w:r>
          <w:rPr>
            <w:color w:val="0000FF"/>
          </w:rPr>
          <w:t>статье 2</w:t>
        </w:r>
      </w:hyperlink>
      <w:r>
        <w:t xml:space="preserve"> настоящего Федерального закона.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8. Высший исполнительный орган государственной власти субъекта Российской Федерации: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1) участвует в обеспечении реализации единой государственной политики в сфере стратегического планирования, организует разработку проектов нормативных правовых актов в указанной сфере и осуществляет методическое обеспечение стратегического планирования на уровне субъекта Российской Федерации;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2) определяет порядок разработки и корректировки документов стратегического планирования, находящихся в ведении высшего исполнительного органа государственной власти субъекта Российской Федерации, и утверждает (одобряет) такие документы;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3) определяет порядок методического обеспечения стратегического планирования на уровне субъекта Российской Федерации;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4) определяет последовательность разработки и взаимоувязку документов стратегического планирования субъекта Российской Федерации и содержащихся в них показателей, а также порядок формирования системы целевых показателей исходя из приоритетов социально-экономического развития субъекта Российской Федерации для разработки документов стратегического планирования;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5) определяет цели, задачи и показатели деятельности органов исполнительной власти субъекта Российской Федерации;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6) обеспечивает согласованность и сбалансированность документов стратегического планирования субъекта Российской Федерации;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7) осуществляет мониторинг и контроль реализации документов стратегического планирования по вопросам, находящимся в ведении высшего исполнительного органа государственной власти субъекта Российской Федерации;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8) определяет порядок подготовки отчетов (докладов) о реализации документов стратегического планирования субъекта Российской Федерации;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9) осуществляет контроль за соблюдением нормативных и методических требований к документам стратегического планирования субъекта Российской Федерации, включая требования к последовательности и порядку их разработки и корректировки;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10) осуществляет иные полномочия в сфере стратегического планирования в соответствии с федеральными законами, законами и иными нормативными правовыми актами субъекта Российской Федерации.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9. Исполнительные органы государственной власти субъекта Российской Федерации: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 xml:space="preserve">1) разрабатывают документы стратегического планирования субъекта Российской Федерации, обеспечивают координацию разработки и корректировки документов стратегического планирования субъекта Российской Федерации в соответствии с настоящим Федеральным законом и нормативными правовыми актами, указанными в </w:t>
      </w:r>
      <w:hyperlink w:anchor="P32">
        <w:r>
          <w:rPr>
            <w:color w:val="0000FF"/>
          </w:rPr>
          <w:t>статье 2</w:t>
        </w:r>
      </w:hyperlink>
      <w:r>
        <w:t xml:space="preserve"> настоящего Федерального закона;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2) осуществляют мониторинг и контроль реализации документов стратегического планирования субъекта Российской Федерации;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 xml:space="preserve">3) осуществляют иные полномочия в сфере стратегического планирования в соответствии с настоящим Федеральным законом и нормативными правовыми актами, указанными в </w:t>
      </w:r>
      <w:hyperlink w:anchor="P32">
        <w:r>
          <w:rPr>
            <w:color w:val="0000FF"/>
          </w:rPr>
          <w:t>статье 2</w:t>
        </w:r>
      </w:hyperlink>
      <w:r>
        <w:t xml:space="preserve"> настоящего Федерального закона.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 xml:space="preserve">10. Органы местного самоуправления осуществляют полномочия в сфере стратегического планирования в соответствии со </w:t>
      </w:r>
      <w:hyperlink w:anchor="P110">
        <w:r>
          <w:rPr>
            <w:color w:val="0000FF"/>
          </w:rPr>
          <w:t>статьей 6</w:t>
        </w:r>
      </w:hyperlink>
      <w:r>
        <w:t xml:space="preserve"> настоящего Федерального закона.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Title"/>
        <w:ind w:firstLine="540"/>
        <w:jc w:val="both"/>
        <w:outlineLvl w:val="1"/>
      </w:pPr>
      <w:r>
        <w:t>Статья 11. Документы стратегического планирования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Normal"/>
        <w:ind w:firstLine="540"/>
        <w:jc w:val="both"/>
      </w:pPr>
      <w:r>
        <w:t>1. Документы стратегического планирования разрабатываются в рамках целеполагания, прогнозирования, планирования и программирования на федеральном уровне, на уровне субъектов Российской Федерации и на уровне муниципальных образований.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2. Координация разработки и реализации документов стратегического планирования осуществляется Президентом Российской Федерации и Правительством Российской Федерации по вопросам, находящимся в их ведении.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3. К документам стратегического планирования, разрабатываемым на федеральном уровне, относятся: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1) документы стратегического планирования, разрабатываемые в рамках целеполагания, к которым относятся: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а) ежегодное послание Президента Российской Федерации Федеральному Собранию Российской Федерации;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б) стратегия социально-экономического развития Российской Федерации;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в) стратегия национальной безопасности Российской Федерации, а также основы государственной политики, доктрины и другие документы в сфере обеспечения национальной безопасности Российской Федерации;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г) стратегия научно-технологического развития Российской Федерации;</w:t>
      </w:r>
    </w:p>
    <w:p w:rsidR="0028665B" w:rsidRDefault="0028665B">
      <w:pPr>
        <w:pStyle w:val="ConsPlusNormal"/>
        <w:jc w:val="both"/>
      </w:pPr>
      <w:r>
        <w:t xml:space="preserve">(пп. "г" введен Федеральным </w:t>
      </w:r>
      <w:hyperlink r:id="rId22">
        <w:r>
          <w:rPr>
            <w:color w:val="0000FF"/>
          </w:rPr>
          <w:t>законом</w:t>
        </w:r>
      </w:hyperlink>
      <w:r>
        <w:t xml:space="preserve"> от 03.07.2016 N 277-ФЗ)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2) документы стратегического планирования, разрабатываемые в рамках целеполагания по отраслевому и территориальному принципу, к которым относятся: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а) отраслевые документы стратегического планирования Российской Федерации;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б) стратегия пространственного развития Российской Федерации;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в) стратегии социально-экономического развития макрорегионов;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3) документы стратегического планирования, разрабатываемые в рамках прогнозирования, к которым относятся: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а) прогноз научно-технологического развития Российской Федерации;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б) стратегический прогноз Российской Федерации;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в) прогноз социально-экономического развития Российской Федерации на долгосрочный период;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г) бюджетный прогноз Российской Федерации на долгосрочный период;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д) прогноз социально-экономического развития Российской Федерации на среднесрочный период;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4) документы стратегического планирования, разрабатываемые в рамках планирования и программирования, к которым относятся: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а) основные направления деятельности Правительства Российской Федерации;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б) государственные программы Российской Федерации;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в) государственная программа вооружения;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г) схемы территориального планирования Российской Федерации;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д) планы деятельности федеральных органов исполнительной власти.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4. К документам стратегического планирования, разрабатываемым на уровне субъекта Российской Федерации, относятся: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1) документ стратегического планирования, разрабатываемый в рамках целеполагания, - стратегия социально-экономического развития субъекта Российской Федерации;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2) документы стратегического планирования, разрабатываемые в рамках прогнозирования, к которым относятся: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а) прогноз социально-экономического развития субъекта Российской Федерации на долгосрочный период;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б) бюджетный прогноз субъекта Российской Федерации на долгосрочный период;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в) прогноз социально-экономического развития субъекта Российской Федерации на среднесрочный период;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3) документы стратегического планирования, разрабатываемые в рамках планирования и программирования, к которым относятся: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а) план мероприятий по реализации стратегии социально-экономического развития субъекта Российской Федерации;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б) государственные программы субъекта Российской Федерации;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в) схема территориального планирования двух и более субъектов Российской Федерации, схема территориального планирования субъекта Российской Федерации.</w:t>
      </w:r>
    </w:p>
    <w:p w:rsidR="0028665B" w:rsidRDefault="0028665B">
      <w:pPr>
        <w:pStyle w:val="ConsPlusNormal"/>
        <w:jc w:val="both"/>
      </w:pPr>
      <w:r>
        <w:t xml:space="preserve">(пп. "в" в ред. Федерального </w:t>
      </w:r>
      <w:hyperlink r:id="rId23">
        <w:r>
          <w:rPr>
            <w:color w:val="0000FF"/>
          </w:rPr>
          <w:t>закона</w:t>
        </w:r>
      </w:hyperlink>
      <w:r>
        <w:t xml:space="preserve"> от 31.12.2017 N 507-ФЗ)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5. К документам стратегического планирования, разрабатываемым на уровне муниципального образования, относятся: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1) стратегия социально-экономического развития муниципального образования;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2) план мероприятий по реализации стратегии социально-экономического развития муниципального образования;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3) прогноз социально-экономического развития муниципального образования на среднесрочный или долгосрочный период;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4) бюджетный прогноз муниципального образования на долгосрочный период;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5) муниципальные программы.</w:t>
      </w:r>
    </w:p>
    <w:p w:rsidR="0028665B" w:rsidRDefault="0028665B">
      <w:pPr>
        <w:pStyle w:val="ConsPlusNormal"/>
        <w:jc w:val="both"/>
      </w:pPr>
      <w:r>
        <w:t xml:space="preserve">(п. 5 в ред. Федерального </w:t>
      </w:r>
      <w:hyperlink r:id="rId24">
        <w:r>
          <w:rPr>
            <w:color w:val="0000FF"/>
          </w:rPr>
          <w:t>закона</w:t>
        </w:r>
      </w:hyperlink>
      <w:r>
        <w:t xml:space="preserve"> от 30.10.2017 N 299-ФЗ)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6. В соответствии с требованиями к порядку разработки, утверждения (одобрения) и содержанию документов стратегического планирования, установленными настоящим Федеральным законом, последовательность и порядок разработки документов стратегического планирования и их содержание определяются: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1) на федеральном уровне Президентом Российской Федерации и Правительством Российской Федерации согласно их компетенции;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2) на уровне субъекта Российской Федерации органами государственной власти субъекта Российской Федерации, определенными в соответствии с настоящим Федеральным законом и законодательством субъекта Российской Федерации;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3) на уровне муниципального образования органами местного самоуправления, определенными в соответствии с муниципальными нормативными правовыми актами.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7. К разработке документов стратегического планирования могут привлекаться объединения профсоюзов и работодателей, общественные, научные и иные организации с учетом требований законодательства Российской Федерации о государственной, коммерческой, служебной и иной охраняемой законом тайне.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Title"/>
        <w:ind w:firstLine="540"/>
        <w:jc w:val="both"/>
        <w:outlineLvl w:val="1"/>
      </w:pPr>
      <w:bookmarkStart w:id="2" w:name="P274"/>
      <w:bookmarkEnd w:id="2"/>
      <w:r>
        <w:t>Статья 12. Государственная регистрация документов стратегического планирования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Normal"/>
        <w:ind w:firstLine="540"/>
        <w:jc w:val="both"/>
      </w:pPr>
      <w:r>
        <w:t xml:space="preserve">1. Документы стратегического планирования подлежат обязательной государственной регистрации в федеральном государственном реестре документов стратегического планирования в </w:t>
      </w:r>
      <w:hyperlink r:id="rId25">
        <w:r>
          <w:rPr>
            <w:color w:val="0000FF"/>
          </w:rPr>
          <w:t>порядке</w:t>
        </w:r>
      </w:hyperlink>
      <w:r>
        <w:t xml:space="preserve"> и сроки, установленные Правительством Российской Федерации, с учетом требований законодательства Российской Федерации о государственной, коммерческой, служебной и иной охраняемой законом тайне.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2. Федеральный государственный реестр документов стратегического планирования создается федеральным органом исполнительной власти, определяемым Правительством Российской Федерации, в порядке и сроки, установленные Правительством Российской Федерации.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3. Руководители федеральных органов государственной власти, органов государственной власти субъектов Российской Федерации и органов местного самоуправления несут ответственность за достоверность и своевременность представления информации для государственной регистрации документов стратегического планирования.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Title"/>
        <w:ind w:firstLine="540"/>
        <w:jc w:val="both"/>
        <w:outlineLvl w:val="1"/>
      </w:pPr>
      <w:r>
        <w:t>Статья 13. Общественное обсуждение проектов документов стратегического планирования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Normal"/>
        <w:ind w:firstLine="540"/>
        <w:jc w:val="both"/>
      </w:pPr>
      <w:r>
        <w:t>1. Проекты документов стратегического планирования выносятся на общественное обсуждение с учетом требований законодательства Российской Федерации, в том числе законодательства Российской Федерации о государственной, коммерческой, служебной и иной охраняемой законом тайне.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 xml:space="preserve">2. Форма, </w:t>
      </w:r>
      <w:hyperlink r:id="rId26">
        <w:r>
          <w:rPr>
            <w:color w:val="0000FF"/>
          </w:rPr>
          <w:t>порядок</w:t>
        </w:r>
      </w:hyperlink>
      <w:r>
        <w:t xml:space="preserve"> и сроки общественного обсуждения проекта документа стратегического планирования определяются согласно полномочиям Президента Российской Федерации, Правительства Российской Федерации, высшего исполнительного органа государственной власти субъекта Российской Федерации или органа местного самоуправления.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3. Замечания и предложения, поступившие в ходе общественного обсуждения проекта документа стратегического планирования, должны быть рассмотрены федеральным органом исполнительной власти, органом исполнительной власти субъекта Российской Федерации или органом местного самоуправления, ответственными за разработку документа стратегического планирования.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4. В целях обеспечения открытости и доступности информации об основных положениях документов стратегического планирования их проекты подлежат размещению на официальном сайте органа, ответственного за разработку документа стратегического планирования, а также на общедоступном информационном ресурсе стратегического планирования в информационно-телекоммуникационной сети "Интернет" (далее - сеть "Интернет").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Title"/>
        <w:ind w:firstLine="540"/>
        <w:jc w:val="both"/>
        <w:outlineLvl w:val="1"/>
      </w:pPr>
      <w:bookmarkStart w:id="3" w:name="P287"/>
      <w:bookmarkEnd w:id="3"/>
      <w:r>
        <w:t>Статья 14. Информационное обеспечение стратегического планирования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Normal"/>
        <w:ind w:firstLine="540"/>
        <w:jc w:val="both"/>
      </w:pPr>
      <w:r>
        <w:t>1. В целях информационного обеспечения стратегического планирования создается обеспечивающая формирование и обработку данных федеральная информационная система стратегического планирования на основе распределенной информации, содержащейся в федеральных, региональных и муниципальных информационных ресурсах и системах, данных официальной государственной статистики, сведений, необходимых для обеспечения поддержки принятия управленческих решений в сфере государственного управления.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2. Федеральная информационная система стратегического планирования используется в целях: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1) государственной регистрации документов стратегического планирования;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2) ведения федерального государственного реестра документов стратегического планирования;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3) мониторинга и контроля реализации документов стратегического планирования;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4) мониторинга и контроля показателей социально-экономического развития и обеспечения национальной безопасности Российской Федерации;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5) мониторинга эффективности деятельности участников стратегического планирования;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6) доступа участников стратегического планирования, юридических и физических лиц к документам стратегического планирования, осуществляемого с использованием единой системы идентификации и аутентификации;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7) разработки, общественного обсуждения и согласования проектов документов стратегического планирования;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8) информационно-аналитического обеспечения участников стратегического планирования при решении ими задач стратегического планирования.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3. Порядок функционирования федеральной информационной системы стратегического планирования, требования к технологическим и лингвистическим средствам, в том числе требования к обеспечению автоматизации процессов сбора, обработки информации, и порядок информационного взаимодействия федеральной информационной системы стратегического планирования с иными информационными системами устанавливаются Правительством Российской Федерации.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4. Оператора федеральной информационной системы стратегического планирования определяет Правительство Российской Федерации.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5. Оператор федеральной информационной системы стратегического планирования осуществляет ее создание, эксплуатацию и совершенствование в порядке, установленном Правительством Российской Федерации.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6. Требования к пользователям федеральной информационной системы стратегического планирования, обладателям информации, содержащейся в ней, эксплуатации и ведению данной системы устанавливаются Правительством Российской Федерации с учетом требований законодательства Российской Федерации о государственной, коммерческой, служебной и иной охраняемой законом тайне.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Title"/>
        <w:jc w:val="center"/>
        <w:outlineLvl w:val="0"/>
      </w:pPr>
      <w:r>
        <w:t>Глава 4. ДОКУМЕНТЫ СТРАТЕГИЧЕСКОГО ПЛАНИРОВАНИЯ,</w:t>
      </w:r>
    </w:p>
    <w:p w:rsidR="0028665B" w:rsidRDefault="0028665B">
      <w:pPr>
        <w:pStyle w:val="ConsPlusTitle"/>
        <w:jc w:val="center"/>
      </w:pPr>
      <w:r>
        <w:t>РАЗРАБАТЫВАЕМЫЕ В РАМКАХ ЦЕЛЕПОЛАГАНИЯ</w:t>
      </w:r>
    </w:p>
    <w:p w:rsidR="0028665B" w:rsidRDefault="0028665B">
      <w:pPr>
        <w:pStyle w:val="ConsPlusTitle"/>
        <w:jc w:val="center"/>
      </w:pPr>
      <w:r>
        <w:t>НА ФЕДЕРАЛЬНОМ УРОВНЕ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Title"/>
        <w:ind w:firstLine="540"/>
        <w:jc w:val="both"/>
        <w:outlineLvl w:val="1"/>
      </w:pPr>
      <w:r>
        <w:t>Статья 15. Ежегодное послание Президента Российской Федерации Федеральному Собранию Российской Федерации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Normal"/>
        <w:ind w:firstLine="540"/>
        <w:jc w:val="both"/>
      </w:pPr>
      <w:r>
        <w:t>1. Ежегодное послание Президента Российской Федерации Федеральному Собранию Российской Федерации о положении в стране и об основных направлениях внутренней и внешней политики государства является основой для определения стратегических целей и приоритетов социально-экономического развития и обеспечения национальной безопасности Российской Федерации, определения направления достижения указанных целей, важнейших задач, подлежащих решению, а также для разработки других документов стратегического планирования.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2. Во исполнение ежегодного послания Президента Российской Федерации Федеральному Собранию Российской Федерации Президент Российской Федерации издает указы, в которых определяются стратегические цели и приоритеты социально-экономического развития и обеспечения национальной безопасности Российской Федерации, направления достижения указанных целей и решения важнейших задач в сфере социально-экономического развития и обеспечения национальной безопасности Российской Федерации, а также документы стратегического планирования, подлежащие разработке.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Title"/>
        <w:ind w:firstLine="540"/>
        <w:jc w:val="both"/>
        <w:outlineLvl w:val="1"/>
      </w:pPr>
      <w:r>
        <w:t>Статья 16. Стратегия социально-экономического развития Российской Федерации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Normal"/>
        <w:ind w:firstLine="540"/>
        <w:jc w:val="both"/>
      </w:pPr>
      <w:r>
        <w:t>1. Стратегия социально-экономического развития Российской Федерации разрабатывается каждые шесть лет на период, не превышающий периода, на который разрабатывается прогноз социально-экономического развития Российской Федерации на долгосрочный период,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совместно с другими участниками стратегического планирования.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2. Стратегия социально-экономического развития Российской Федерации утверждается Правительством Российской Федерации.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3. Стратегия социально-экономического развития Российской Федерации разрабатывается и корректируется на основе ежегодных посланий Президента Российской Федерации Федеральному Собранию Российской Федерации, актов Президента Российской Федерации и Правительства Российской Федерации, содержащих основные направления и цели социально-экономической политики Российской Федерации, социально-экономического развития и обеспечения национальной безопасности Российской Федерации, приоритеты и цели регионального развития Российской Федерации, с учетом прогноза социально-экономического развития Российской Федерации на долгосрочный период и бюджетного прогноза Российской Федерации на долгосрочный период.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 xml:space="preserve">4. </w:t>
      </w:r>
      <w:hyperlink r:id="rId27">
        <w:r>
          <w:rPr>
            <w:color w:val="0000FF"/>
          </w:rPr>
          <w:t>Порядок</w:t>
        </w:r>
      </w:hyperlink>
      <w:r>
        <w:t xml:space="preserve"> разработки и корректировки стратегии социально-экономического развития Российской Федерации определяется Правительством Российской Федерации.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5.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обеспечивает координацию и методическое обеспечение разработки и корректировки стратегии социально-экономического развития Российской Федерации.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6. Корректировка стратегии социально-экономического развития Российской Федерации осуществляется по решению Правительства Российской Федерации.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7. Стратегия социально-экономического развития Российской Федерации содержит: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1) оценку текущей социально-экономической ситуации и степени достижения целей социально-экономического развития Российской Федерации;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2) определение целей социально-экономического развития Российской Федерации и целевых показателей на долгосрочный период, а также условий, факторов их достижения и ограничений и рисков при их достижении с учетом задач обеспечения национальной безопасности Российской Федерации;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3) определение основных приоритетов и задач социально-экономической политики на долгосрочный период, обеспечивающих достижение целей социально-экономического развития Российской Федерации и обеспечения национальной безопасности Российской Федерации;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4) приоритеты и направления регионального развития Российской Федерации;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5) оценку позиций Российской Федерации в мировой экономике и их изменения на долгосрочный период;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6) обоснование основных реформ и программ, необходимых для достижения целей социально-экономического развития Российской Федерации;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7) основные направления, мероприятия и механизмы реализации стратегии социально-экономического развития Российской Федерации;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8) иные положения, определенные Правительством Российской Федерации.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8. Стратегия социально-экономического развития Российской Федерации является основой для формирования и корректировки перечня государственных программ Российской Федерации.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Title"/>
        <w:ind w:firstLine="540"/>
        <w:jc w:val="both"/>
        <w:outlineLvl w:val="1"/>
      </w:pPr>
      <w:r>
        <w:t>Статья 17. Документы в сфере обеспечения национальной безопасности Российской Федерации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Normal"/>
        <w:ind w:firstLine="540"/>
        <w:jc w:val="both"/>
      </w:pPr>
      <w:r>
        <w:t>1. Документы в сфере обеспечения национальной безопасности Российской Федерации, требования к их содержанию, порядок их разработки, экспертизы и корректировки, критерии и показатели состояния национальной безопасности Российской Федерации, порядок мониторинга и контроля реализации указанных документов и оценки состояния национальной безопасности Российской Федерации определяются Президентом Российской Федерации.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2. Документы в сфере обеспечения национальной безопасности Российской Федерации по предложению Совета Безопасности Российской Федерации утверждаются (одобряются) Президентом Российской Федерации.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3. Независимая экспертиза документов в сфере обеспечения национальной безопасности Российской Федерации осуществляется в порядке, установленном Президентом Российской Федерации, с учетом ограничений, предусмотренных законодательством Российской Федерации о государственной, коммерческой, служебной и иной охраняемой законом тайне.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4. Оценка состояния национальной безопасности Российской Федерации и контроль реализации документов в сфере обеспечения национальной безопасности Российской Федерации осуществляются Советом Безопасности Российской Федерации.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Title"/>
        <w:ind w:firstLine="540"/>
        <w:jc w:val="both"/>
        <w:outlineLvl w:val="1"/>
      </w:pPr>
      <w:r>
        <w:t>Статья 18. Стратегия национальной безопасности Российской Федерации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Normal"/>
        <w:ind w:firstLine="540"/>
        <w:jc w:val="both"/>
      </w:pPr>
      <w:r>
        <w:t xml:space="preserve">1. </w:t>
      </w:r>
      <w:hyperlink r:id="rId28">
        <w:r>
          <w:rPr>
            <w:color w:val="0000FF"/>
          </w:rPr>
          <w:t>Стратегия</w:t>
        </w:r>
      </w:hyperlink>
      <w:r>
        <w:t xml:space="preserve"> национальной безопасности Российской Федерации - документ в сфере обеспечения национальной безопасности Российской Федерации, который разрабатывается Советом Безопасности Российской Федерации совместно с другими участниками стратегического планирования с учетом стратегического прогноза Российской Федерации на долгосрочный период, не превышающий периода, на который разработан стратегический прогноз Российской Федерации, и корректируется каждые шесть лет.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2. Совет Безопасности Российской Федерации осуществляет разработку и корректировку критериев и показателей обеспечения национальной безопасности Российской Федерации.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3. Стратегия национальной безопасности Российской Федерации: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1) содержит приоритеты, цели и меры в области внутренней и внешней политики в сфере обеспечения национальной безопасности Российской Федерации;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2) содержит оценку текущего состояния национальной безопасности Российской Федерации и оценку угроз национальной безопасности Российской Федерации на долгосрочный период;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3) определяет национальные интересы Российской Федерации и стратегические национальные приоритеты в сфере обеспечения национальной безопасности Российской Федерации;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4) определяет цели и задачи обеспечения национальной безопасности Российской Федерации в различных областях и сферах развития Российской Федерации и соответствующие направления деятельности по противодействию угрозам национальной безопасности Российской Федерации;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5) определяет организационные, нормативные правовые и информационные основы обеспечения национальной безопасности Российской Федерации;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6) содержит основные показатели состояния национальной безопасности Российской Федерации;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7) содержит иные положения, определенные Президентом Российской Федерации.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4. Стратегия национальной безопасности Российской Федерации является базовым документом в области планирования развития системы обеспечения национальной безопасности Российской Федерации, в котором определяются порядок действий и меры по обеспечению национальной безопасности Российской Федерации. Стратегия национальной безопасности Российской Федерации является основой для конструктивного взаимодействия органов государственной власти, организаций и общественных объединений в целях защиты национальных интересов Российской Федерации и обеспечения безопасности личности, общества и государства.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5. Концептуальные положения в сфере обеспечения национальной безопасности Российской Федерации основываются на фундаментальной взаимосвязи и взаимозависимости стратегии национальной безопасности Российской Федерации и стратегии социально-экономического развития Российской Федерации.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6. Совет Безопасности Российской Федерации обеспечивает координацию и методическое обеспечение разработки и корректировки стратегии национальной безопасности Российской Федерации.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7. Порядок разработки и корректировки стратегии национальной безопасности Российской Федерации определяется Президентом Российской Федерации.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8. Порядок мониторинга реализации стратегии национальной безопасности Российской Федерации и достижения показателей состояния национальной безопасности Российской Федерации определяется Президентом Российской Федерации.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Title"/>
        <w:ind w:firstLine="540"/>
        <w:jc w:val="both"/>
        <w:outlineLvl w:val="1"/>
      </w:pPr>
      <w:r>
        <w:t>Статья 18.1. Стратегия научно-технологического развития Российской Федерации</w:t>
      </w:r>
    </w:p>
    <w:p w:rsidR="0028665B" w:rsidRDefault="0028665B">
      <w:pPr>
        <w:pStyle w:val="ConsPlusNormal"/>
        <w:ind w:firstLine="540"/>
        <w:jc w:val="both"/>
      </w:pPr>
      <w:r>
        <w:t xml:space="preserve">(введена Федеральным </w:t>
      </w:r>
      <w:hyperlink r:id="rId29">
        <w:r>
          <w:rPr>
            <w:color w:val="0000FF"/>
          </w:rPr>
          <w:t>законом</w:t>
        </w:r>
      </w:hyperlink>
      <w:r>
        <w:t xml:space="preserve"> от 03.07.2016 N 277-ФЗ)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Normal"/>
        <w:ind w:firstLine="540"/>
        <w:jc w:val="both"/>
      </w:pPr>
      <w:r>
        <w:t xml:space="preserve">1. </w:t>
      </w:r>
      <w:hyperlink r:id="rId30">
        <w:r>
          <w:rPr>
            <w:color w:val="0000FF"/>
          </w:rPr>
          <w:t>Стратегия</w:t>
        </w:r>
      </w:hyperlink>
      <w:r>
        <w:t xml:space="preserve"> научно-технологического развития Российской Федерации разрабатывается на долгосрочный период в целях научного обеспечения реализации стратегии социально-экономического развития Российской Федерации, стратегии национальной безопасности Российской Федерации с учетом стратегического прогноза Российской Федерации, прогноза социально-экономического развития Российской Федерации на долгосрочный период, прогноза научно-технологического развития Российской Федерации и утверждается Президентом Российской Федерации. Стратегия научно-технологического развития Российской Федерации основывается на фундаментальной взаимосвязи со стратегией национальной безопасности Российской Федерации и стратегией социально-экономического развития Российской Федерации и взаимозависимости таких стратегий в целях научно-технологического развития Российской Федерации.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 xml:space="preserve">2. </w:t>
      </w:r>
      <w:hyperlink r:id="rId31">
        <w:r>
          <w:rPr>
            <w:color w:val="0000FF"/>
          </w:rPr>
          <w:t>Порядок</w:t>
        </w:r>
      </w:hyperlink>
      <w:r>
        <w:t xml:space="preserve"> разработки и корректировки стратегии научно-технологического развития Российской Федерации, а также </w:t>
      </w:r>
      <w:hyperlink r:id="rId32">
        <w:r>
          <w:rPr>
            <w:color w:val="0000FF"/>
          </w:rPr>
          <w:t>порядок</w:t>
        </w:r>
      </w:hyperlink>
      <w:r>
        <w:t xml:space="preserve"> мониторинга ее реализации определяется Правительством Российской Федерации.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3. Стратегия научно-технологического развития Российской Федерации разрабатывается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научной, научно-технической и инновационной деятельности, совместно с другими участниками стратегического планирования.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4. Стратегия научно-технологического развития Российской Федерации является основой для разработки отраслевых документов стратегического планирования в области научно-технологического развития, разрабатываемых в рамках целеполагания, государственных программ Российской Федерации, государственных программ субъектов Российской Федерации, а также плановых и программно-целевых документов государственных корпораций, государственных компаний и акционерных обществ с государственным участием.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5. Стратегия научно-технологического развития Российской Федерации содержит: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1) описание вызовов, ограничений и рисков, оценку текущего состояния, основных проблем, тенденций и возможных сценариев научно-технологического развития Российской Федерации;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2) определение целей и основных задач научно-технологического развития Российской Федерации на долгосрочный период как фактора социально-экономического развития и обеспечения национальной безопасности Российской Федерации;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3) основные направления и приоритеты, механизмы, принципы и меры реализации государственной политики в области научно-технологического развития Российской Федерации;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4) задачи, функции и порядок взаимодействия органов государственной власти, ответственных за реализацию стратегии научно-технологического развития Российской Федерации на долгосрочный период;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5) иные положения, определенные Президентом Российской Федерации.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Title"/>
        <w:jc w:val="center"/>
        <w:outlineLvl w:val="0"/>
      </w:pPr>
      <w:r>
        <w:t>Глава 5. ДОКУМЕНТЫ СТРАТЕГИЧЕСКОГО ПЛАНИРОВАНИЯ,</w:t>
      </w:r>
    </w:p>
    <w:p w:rsidR="0028665B" w:rsidRDefault="0028665B">
      <w:pPr>
        <w:pStyle w:val="ConsPlusTitle"/>
        <w:jc w:val="center"/>
      </w:pPr>
      <w:r>
        <w:t>РАЗРАБАТЫВАЕМЫЕ В РАМКАХ ЦЕЛЕПОЛАГАНИЯ ПО ОТРАСЛЕВОМУ</w:t>
      </w:r>
    </w:p>
    <w:p w:rsidR="0028665B" w:rsidRDefault="0028665B">
      <w:pPr>
        <w:pStyle w:val="ConsPlusTitle"/>
        <w:jc w:val="center"/>
      </w:pPr>
      <w:r>
        <w:t>И ТЕРРИТОРИАЛЬНОМУ ПРИНЦИПУ НА ФЕДЕРАЛЬНОМ УРОВНЕ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Title"/>
        <w:ind w:firstLine="540"/>
        <w:jc w:val="both"/>
        <w:outlineLvl w:val="1"/>
      </w:pPr>
      <w:r>
        <w:t>Статья 19. Отраслевые документы стратегического планирования Российской Федерации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Normal"/>
        <w:ind w:firstLine="540"/>
        <w:jc w:val="both"/>
      </w:pPr>
      <w:r>
        <w:t>1. Отраслевые документы стратегического планирования Российской Федерации разрабатываются на период, не превышающий периода, на который разрабатывается прогноз социально-экономического развития Российской Федерации на долгосрочный период, по решению Президента Российской Федерации или Правительства Российской Федерации в соответствии с их компетенцией федеральными органами исполнительной власти в целях обеспечения реализации стратегии социально-экономического развития Российской Федерации, стратегии национальной безопасности Российской Федерации, стратегии научно-технологического развития Российской Федерации, стратегии пространственного развития Российской Федерации с учетом прогноза научно-технологического развития Российской Федерации, стратегического прогноза Российской Федерации, прогноза социально-экономического развития Российской Федерации на долгосрочный период.</w:t>
      </w:r>
    </w:p>
    <w:p w:rsidR="0028665B" w:rsidRDefault="0028665B">
      <w:pPr>
        <w:pStyle w:val="ConsPlusNormal"/>
        <w:jc w:val="both"/>
      </w:pPr>
      <w:r>
        <w:t xml:space="preserve">(в ред. Федерального </w:t>
      </w:r>
      <w:hyperlink r:id="rId33">
        <w:r>
          <w:rPr>
            <w:color w:val="0000FF"/>
          </w:rPr>
          <w:t>закона</w:t>
        </w:r>
      </w:hyperlink>
      <w:r>
        <w:t xml:space="preserve"> от 03.07.2016 N 277-ФЗ)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2. Отраслевые документы стратегического планирования Российской Федерации являются документами, определяющими развитие определенной сферы или отрасли экономики, а также могут быть основой для разработки государственных программ Российской Федерации, государственных программ субъектов Российской Федерации, схем территориального планирования Российской Федерации, а также плановых и программно-целевых документов государственных корпораций, государственных компаний и акционерных обществ с государственным участием.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3. Корректировка отраслевых документов стратегического планирования Российской Федерации осуществляется по решению Президента Российской Федерации или Правительства Российской Федерации.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4. К отраслевым документам стратегического планирования Российской Федерации относятся: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1) отраслевые стратегии, в том числе схемы и стратегии развития отраслей экономики и сфер государственного управления;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2) стратегии отдельных сфер социально-экономического развития;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3) иные документы стратегического планирования, которые соответствуют требованиям настоящей статьи и решение о разработке которых принято Президентом Российской Федерации или Правительством Российской Федерации.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5. Для совокупности отраслей социально-экономического развития или сфер государственного управления разрабатываются межотраслевые стратегии.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6. В топливно-энергетических и транспортных отраслях разрабатываются генеральные схемы, детализирующие отраслевые и межотраслевые стратегии.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7. Отраслевые документы стратегического планирования Российской Федерации содержат: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1) оценку состояния соответствующей сферы социально-экономического развития Российской Федерации;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2) показатели развития соответствующей сферы социально-экономического развития по одному или нескольким вариантам прогноза социально-экономического развития Российской Федерации на долгосрочный период;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3) приоритеты, цели, задачи и показатели государственного и муниципального управления и обеспечения национальной безопасности Российской Федерации, способы их эффективного достижения и решения в соответствующей отрасли экономики и сфере государственного и муниципального управления Российской Федерации, субъекта Российской Федерации, муниципального образования.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8. По решению Президента Российской Федерации или Правительства Российской Федерации в соответствии с их компетенцией отраслевые документы стратегического планирования Российской Федерации могут содержать: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1) сроки и этапы проведения мероприятий, предусмотренных отраслевыми документами стратегического планирования Российской Федерации;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2) ожидаемые результаты проведения мероприятий, предусмотренных отраслевыми документами стратегического планирования Российской Федерации;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3) план мероприятий на среднесрочный период, в том числе обоснование состава и содержания государственных программ Российской Федерации в соответствующей сфере или отрасли экономики;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4) иные положения.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9. Федеральный орган исполнительной власти, определенный Президентом Российской Федерации или Правительством Российской Федерации ответственным за разработку и корректировку отраслевого документа стратегического планирования Российской Федерации, обеспечивает координацию и методическое обеспечение разработки и корректировки соответствующего отраслевого документа стратегического планирования Российской Федерации.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10. Отраслевые документы стратегического планирования Российской Федерации утверждаются Президентом Российской Федерации или Правительством Российской Федерации в соответствии с их компетенцией.</w:t>
      </w:r>
    </w:p>
    <w:p w:rsidR="0028665B" w:rsidRDefault="0028665B">
      <w:pPr>
        <w:pStyle w:val="ConsPlusNormal"/>
        <w:jc w:val="both"/>
      </w:pPr>
      <w:r>
        <w:t xml:space="preserve">(в ред. Федерального </w:t>
      </w:r>
      <w:hyperlink r:id="rId34">
        <w:r>
          <w:rPr>
            <w:color w:val="0000FF"/>
          </w:rPr>
          <w:t>закона</w:t>
        </w:r>
      </w:hyperlink>
      <w:r>
        <w:t xml:space="preserve"> от 23.06.2016 N 210-ФЗ)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11. Порядок разработки и корректировки отраслевых документов стратегического планирования Российской Федерации определяется Президентом Российской Федерации или Правительством Российской Федерации в соответствии с их компетенцией.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Title"/>
        <w:ind w:firstLine="540"/>
        <w:jc w:val="both"/>
        <w:outlineLvl w:val="1"/>
      </w:pPr>
      <w:r>
        <w:t>Статья 20. Стратегия пространственного развития Российской Федерации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Normal"/>
        <w:ind w:firstLine="540"/>
        <w:jc w:val="both"/>
      </w:pPr>
      <w:r>
        <w:t xml:space="preserve">1. </w:t>
      </w:r>
      <w:hyperlink r:id="rId35">
        <w:r>
          <w:rPr>
            <w:color w:val="0000FF"/>
          </w:rPr>
          <w:t>Стратегия</w:t>
        </w:r>
      </w:hyperlink>
      <w:r>
        <w:t xml:space="preserve"> пространственного развития Российской Федерации разрабатывается в соответствии с основами государственной политики регионального развития Российской Федерации в целях реализации основных положений стратегии социально-экономического развития Российской Федерации и стратегии национальной безопасности Российской Федерации, определяет приоритеты, цели и задачи регионального развития Российской Федерации и меры по их достижению и решению.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2. Стратегия пространственного развития Российской Федерации разрабатывается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социально-экономического развития субъектов Российской Федерации и муниципальных образований.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 xml:space="preserve">3. Стратегия пространственного развития Российской Федерации разрабатывается на основании решения Правительства Российской Федерации и учитывается при разработке и корректировке схем территориального планирования Российской Федерации, стратегий социально-экономического развития макрорегионов, государственных программ Российской Федерации, стратегий социально-экономического развития субъектов Российской Федерации, иных документов стратегического планирования и документов территориального планирования, предусмотренных Градостроительным </w:t>
      </w:r>
      <w:hyperlink r:id="rId36">
        <w:r>
          <w:rPr>
            <w:color w:val="0000FF"/>
          </w:rPr>
          <w:t>кодексом</w:t>
        </w:r>
      </w:hyperlink>
      <w:r>
        <w:t xml:space="preserve"> Российской Федерации, в целях реализации полномочий органов государственной власти Российской Федерации по предметам ведения Российской Федерации и по предметам совместного ведения Российской Федерации и субъектов Российской Федерации.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4. Стратегия пространственного развития Российской Федерации утверждается Правительством Российской Федерации.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 xml:space="preserve">5. </w:t>
      </w:r>
      <w:hyperlink r:id="rId37">
        <w:r>
          <w:rPr>
            <w:color w:val="0000FF"/>
          </w:rPr>
          <w:t>Содержание, состав, порядок</w:t>
        </w:r>
      </w:hyperlink>
      <w:r>
        <w:t xml:space="preserve"> разработки и утверждения стратегии пространственного развития Российской Федерации и подготавливаемых в ее составе предложений о совершенствовании системы расселения на территории Российской Федерации и приоритетных направлениях размещения производительных сил на территории Российской Федерации определяются Правительством Российской Федерации.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 xml:space="preserve">6. По поручению Президента Российской Федерации Правительство Российской Федерации разрабатывает основы государственной политики регионального развития Российской Федерации, являющиеся основой для определения приоритетов регионального развития Российской Федерации. </w:t>
      </w:r>
      <w:hyperlink r:id="rId38">
        <w:r>
          <w:rPr>
            <w:color w:val="0000FF"/>
          </w:rPr>
          <w:t>Основы</w:t>
        </w:r>
      </w:hyperlink>
      <w:r>
        <w:t xml:space="preserve"> государственной политики регионального развития Российской Федерации утверждаются Президентом Российской Федерации.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Title"/>
        <w:ind w:firstLine="540"/>
        <w:jc w:val="both"/>
        <w:outlineLvl w:val="1"/>
      </w:pPr>
      <w:r>
        <w:t>Статья 21. Стратегии социально-экономического развития макрорегионов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Normal"/>
        <w:ind w:firstLine="540"/>
        <w:jc w:val="both"/>
      </w:pPr>
      <w:r>
        <w:t>1. Стратегии социально-экономического развития макрорегионов разрабатываются на долгосрочный период по решению Правительства Российской Федерации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социально-экономического развития субъектов Российской Федерации и муниципальных образований, совместно с другими участниками стратегического планирования.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2. Стратегии социально-экономического развития макрорегионов разрабатываются и корректируются в целях обеспечения согласованности проведения в территориальном и временном отношении мероприятий, предусмотренных стратегией пространственного развития Российской Федерации, отраслевыми документами стратегического планирования Российской Федерации, стратегиями социально-экономического развития субъектов Российской Федерации, генеральными схемами, плановыми и программно-целевыми документами государственных корпораций, государственных компаний и акционерных обществ с государственным участием, в соответствии с положениями, определенными стратегией национальной безопасности Российской Федерации, стратегией социально-экономического развития Российской Федерации, а также на основе данных прогноза социально-экономического развития Российской Федерации на долгосрочный период.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3. Стратегии социально-экономического развития макрорегионов могут быть основанием для принятия решения о разработке государственных программ Российской Федерации, сформированных по территориальному принципу для соответствующих макрорегионов, в целях реализации указанных стратегий.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4. Стратегии социально-экономического развития макрорегионов учитываются при разработке и корректировке государственных программ Российской Федерации, стратегий социально-экономического развития субъектов Российской Федерации, схем территориального планирования двух и более субъектов Российской Федерации, схем территориального планирования субъектов Российской Федерации и иных документов стратегического планирования.</w:t>
      </w:r>
    </w:p>
    <w:p w:rsidR="0028665B" w:rsidRDefault="0028665B">
      <w:pPr>
        <w:pStyle w:val="ConsPlusNormal"/>
        <w:jc w:val="both"/>
      </w:pPr>
      <w:r>
        <w:t xml:space="preserve">(в ред. Федерального </w:t>
      </w:r>
      <w:hyperlink r:id="rId39">
        <w:r>
          <w:rPr>
            <w:color w:val="0000FF"/>
          </w:rPr>
          <w:t>закона</w:t>
        </w:r>
      </w:hyperlink>
      <w:r>
        <w:t xml:space="preserve"> от 31.12.2017 N 507-ФЗ)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5.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социально-экономического развития субъектов Российской Федерации и муниципальных образований, обеспечивает координацию и методическое обеспечение разработки и корректировки стратегий социально-экономического развития макрорегионов.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6. Правительство Российской Федерации обеспечивает согласованность и сбалансированность стратегий социально-экономического развития макрорегионов и стратегий социально-экономического развития субъектов Российской Федерации, находящихся в пределах соответствующего макрорегиона, в целях осуществления полномочий органов государственной власти Российской Федерации по предметам ведения Российской Федерации и по предметам совместного ведения Российской Федерации и субъектов Российской Федерации.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7. Стратегии социально-экономического развития макрорегионов утверждаются Правительством Российской Федерации.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 xml:space="preserve">8. </w:t>
      </w:r>
      <w:hyperlink r:id="rId40">
        <w:r>
          <w:rPr>
            <w:color w:val="0000FF"/>
          </w:rPr>
          <w:t>Содержание, состав, порядок</w:t>
        </w:r>
      </w:hyperlink>
      <w:r>
        <w:t xml:space="preserve"> разработки и корректировки стратегий социально-экономического развития макрорегионов определяются Правительством Российской Федерации.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Title"/>
        <w:jc w:val="center"/>
        <w:outlineLvl w:val="0"/>
      </w:pPr>
      <w:r>
        <w:t>Глава 6. ДОКУМЕНТЫ СТРАТЕГИЧЕСКОГО ПЛАНИРОВАНИЯ,</w:t>
      </w:r>
    </w:p>
    <w:p w:rsidR="0028665B" w:rsidRDefault="0028665B">
      <w:pPr>
        <w:pStyle w:val="ConsPlusTitle"/>
        <w:jc w:val="center"/>
      </w:pPr>
      <w:r>
        <w:t>РАЗРАБАТЫВАЕМЫЕ В РАМКАХ ПРОГНОЗИРОВАНИЯ</w:t>
      </w:r>
    </w:p>
    <w:p w:rsidR="0028665B" w:rsidRDefault="0028665B">
      <w:pPr>
        <w:pStyle w:val="ConsPlusTitle"/>
        <w:jc w:val="center"/>
      </w:pPr>
      <w:r>
        <w:t>НА ФЕДЕРАЛЬНОМ УРОВНЕ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Title"/>
        <w:ind w:firstLine="540"/>
        <w:jc w:val="both"/>
        <w:outlineLvl w:val="1"/>
      </w:pPr>
      <w:r>
        <w:t>Статья 22. Прогноз научно-технологического развития Российской Федерации</w:t>
      </w:r>
    </w:p>
    <w:p w:rsidR="0028665B" w:rsidRDefault="0028665B">
      <w:pPr>
        <w:pStyle w:val="ConsPlusNormal"/>
        <w:ind w:firstLine="540"/>
        <w:jc w:val="both"/>
      </w:pPr>
      <w:r>
        <w:t xml:space="preserve">(в ред. Федерального </w:t>
      </w:r>
      <w:hyperlink r:id="rId41">
        <w:r>
          <w:rPr>
            <w:color w:val="0000FF"/>
          </w:rPr>
          <w:t>закона</w:t>
        </w:r>
      </w:hyperlink>
      <w:r>
        <w:t xml:space="preserve"> от 17.02.2023 N 28-ФЗ)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Normal"/>
        <w:ind w:firstLine="540"/>
        <w:jc w:val="both"/>
      </w:pPr>
      <w:r>
        <w:t xml:space="preserve">1. </w:t>
      </w:r>
      <w:hyperlink r:id="rId42">
        <w:r>
          <w:rPr>
            <w:color w:val="0000FF"/>
          </w:rPr>
          <w:t>Прогноз</w:t>
        </w:r>
      </w:hyperlink>
      <w:r>
        <w:t xml:space="preserve"> научно-технологического развития Российской Федерации разрабатывается на основе решений Президента Российской Федерации с учетом данных, представляемых федеральными органами исполнительной власти, органами исполнительной власти субъектов Российской Федерации и Российской академией наук.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2. Совет при Президенте Российской Федерации по науке и образованию обеспечивает координацию и методическое обеспечение разработки и корректировки прогноза научно-технологического развития Российской Федерации.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3. Прогноз научно-технологического развития Российской Федерации утверждается Президентом Российской Федерации по представлению Совета при Президенте Российской Федерации по науке и образованию.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 xml:space="preserve">4. </w:t>
      </w:r>
      <w:hyperlink r:id="rId43">
        <w:r>
          <w:rPr>
            <w:color w:val="0000FF"/>
          </w:rPr>
          <w:t>Порядок</w:t>
        </w:r>
      </w:hyperlink>
      <w:r>
        <w:t xml:space="preserve"> разработки и корректировки прогноза научно-технологического развития Российской Федерации определяется Президентом Российской Федерации.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Title"/>
        <w:ind w:firstLine="540"/>
        <w:jc w:val="both"/>
        <w:outlineLvl w:val="1"/>
      </w:pPr>
      <w:r>
        <w:t>Статья 23. Стратегический прогноз Российской Федерации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Normal"/>
        <w:ind w:firstLine="540"/>
        <w:jc w:val="both"/>
      </w:pPr>
      <w:r>
        <w:t>1. Стратегический прогноз Российской Федерации разрабатывается по поручению Президента Российской Федерации на двенадцать и более лет Правительством Российской Федерации с учетом данных, представляемых федеральными органами исполнительной власти, органами исполнительной власти субъектов Российской Федерации и Российской академией наук. Корректировка стратегического прогноза Российской Федерации осуществляется каждые шесть лет.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2. Стратегический прогноз Российской Федерации содержит: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1) оценку рисков социально-экономического развития и угроз национальной безопасности Российской Федерации;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2) поэтапные прогнозные оценки вероятного состояния социально-экономического потенциала и национальной безопасности Российской Федерации;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3) оптимальный сценарий преодоления рисков и угроз с учетом решения задач национальной безопасности Российской Федерации;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4) оценку конкурентных позиций Российской Федерации в мировом сообществе;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5) иные положения по решению Президента Российской Федерации или Правительства Российской Федерации.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3. Правительство Российской Федерации обеспечивает координацию и методическое обеспечение разработки и корректировки стратегического прогноза Российской Федерации.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4. Стратегический прогноз Российской Федерации рассматривается Советом Безопасности Российской Федерации.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5. Порядок разработки, корректировки и утверждения (одобрения) стратегического прогноза Российской Федерации определяется Президентом Российской Федерации.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Title"/>
        <w:ind w:firstLine="540"/>
        <w:jc w:val="both"/>
        <w:outlineLvl w:val="1"/>
      </w:pPr>
      <w:r>
        <w:t>Статья 24. Прогноз социально-экономического развития Российской Федерации на долгосрочный период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Normal"/>
        <w:ind w:firstLine="540"/>
        <w:jc w:val="both"/>
      </w:pPr>
      <w:r>
        <w:t xml:space="preserve">1. </w:t>
      </w:r>
      <w:hyperlink r:id="rId44">
        <w:r>
          <w:rPr>
            <w:color w:val="0000FF"/>
          </w:rPr>
          <w:t>Прогноз</w:t>
        </w:r>
      </w:hyperlink>
      <w:r>
        <w:t xml:space="preserve"> социально-экономического развития Российской Федерации на долгосрочный период разрабатывается каждые шесть лет на двенадцать и более лет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с учетом прогноза научно-технологического развития Российской Федерации и стратегического прогноза Российской Федерации на основе данных, представляемых федеральными органами исполнительной власти, органами исполнительной власти субъектов Российской Федерации и другими участниками стратегического планирования. Корректировка прогноза социально-экономического развития Российской Федерации на долгосрочный период осуществляется в соответствии с решением Правительства Российской Федерации с учетом прогноза социально-экономического развития Российской Федерации на среднесрочный период.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2. Прогноз социально-экономического развития Российской Федерации на долгосрочный период содержит: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1) оценку достигнутого уровня социально-экономического развития Российской Федерации;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2) определение вариантов внутренних условий и характеристик социально-экономического развития Российской Федерации на долгосрочный период, включая основные показатели демографического и научно-технического развития, состояния окружающей среды и природных ресурсов;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3) определение вариантов внешних условий социально-экономического развития Российской Федерации на долгосрочный период, основные показатели развития мировой экономики, включая прогноз мировых цен на отдельные сырьевые ресурсы;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4) оценку макроэкономического эффекта от реализации государственных программ Российской Федерации, отраслевых документов стратегического планирования Российской Федерации и планируемых институциональных преобразований;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5) показатели вариантов прогноза социально-экономического развития Российской Федерации на долгосрочный период и других вариантов, учитывающих изменение внешних и внутренних условий развития;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6) направления и основные показатели социально-экономического развития, балансы по основным видам экономической деятельности и институциональным секторам экономики, показатели развития транспортной и энергетической инфраструктур на долгосрочный период с учетом проведения мероприятий, содержащихся в государственных программах Российской Федерации;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7) основные показатели регионального развития на долгосрочный период;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8) иные положения, определенные Правительством Российской Федерации.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3. Прогноз социально-экономического развития Российской Федерации на долгосрочный период разрабатывается на вариативной основе.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4.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обеспечивает координацию и методическое обеспечение разработки и корректировки прогноза социально-экономического развития Российской Федерации на долгосрочный период.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5. Прогноз социально-экономического развития Российской Федерации на долгосрочный период утверждается Правительством Российской Федерации.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 xml:space="preserve">6. </w:t>
      </w:r>
      <w:hyperlink r:id="rId45">
        <w:r>
          <w:rPr>
            <w:color w:val="0000FF"/>
          </w:rPr>
          <w:t>Порядок</w:t>
        </w:r>
      </w:hyperlink>
      <w:r>
        <w:t xml:space="preserve"> разработки и корректировки прогноза социально-экономического развития Российской Федерации на долгосрочный период определяется Правительством Российской Федерации.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Title"/>
        <w:ind w:firstLine="540"/>
        <w:jc w:val="both"/>
        <w:outlineLvl w:val="1"/>
      </w:pPr>
      <w:r>
        <w:t>Статья 25. Бюджетный прогноз Российской Федерации на долгосрочный период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Normal"/>
        <w:ind w:firstLine="540"/>
        <w:jc w:val="both"/>
      </w:pPr>
      <w:r>
        <w:t xml:space="preserve">Бюджетный прогноз Российской Федерации на долгосрочный период разрабатывается в соответствии с Бюджетным </w:t>
      </w:r>
      <w:hyperlink r:id="rId46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Title"/>
        <w:ind w:firstLine="540"/>
        <w:jc w:val="both"/>
        <w:outlineLvl w:val="1"/>
      </w:pPr>
      <w:r>
        <w:t>Статья 26. Прогноз социально-экономического развития Российской Федерации на среднесрочный период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Normal"/>
        <w:ind w:firstLine="540"/>
        <w:jc w:val="both"/>
      </w:pPr>
      <w:r>
        <w:t xml:space="preserve">1. </w:t>
      </w:r>
      <w:hyperlink r:id="rId47">
        <w:r>
          <w:rPr>
            <w:color w:val="0000FF"/>
          </w:rPr>
          <w:t>Прогноз</w:t>
        </w:r>
      </w:hyperlink>
      <w:r>
        <w:t xml:space="preserve"> социально-экономического развития Российской Федерации на среднесрочный период разрабатывается ежегодно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на основе анализа внешних и внутренних условий социально-экономического развития Российской Федерации с учетом основных направлений бюджетной, налоговой и таможенно-тарифной политики, а также на основе данных, представляемых федеральными органами исполнительной власти, органами исполнительной власти субъектов Российской Федерации и другими участниками стратегического планирования.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2. Прогноз социально-экономического развития Российской Федерации на среднесрочный период содержит: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1) оценку достигнутого уровня социально-экономического развития Российской Федерации;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2) характеристику условий социально-экономического развития Российской Федерации на среднесрочный период, включая основные показатели демографического и научно-технического развития, состояния окружающей среды и природных ресурсов;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3) основные показатели развития мировой экономики на среднесрочный период, включая прогноз мировых цен на отдельные сырьевые ресурсы;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4) оценку факторов и ограничений социально-экономического развития Российской Федерации на среднесрочный период;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5) показатели одного или нескольких вариантов социально-экономического развития Российской Федерации на среднесрочный период;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6) направления и основные показатели социально-экономического развития, балансы по основным видам экономической деятельности и институциональным секторам экономики, показатели развития транспортной и энергетической инфраструктур на среднесрочный период с учетом проведения мероприятий, содержащихся в государственных программах Российской Федерации;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7) основные направления регионального развития на среднесрочный период;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8) иные показатели, определенные Правительством Российской Федерации.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3. Прогноз социально-экономического развития Российской Федерации на среднесрочный период разрабатывается на вариативной основе.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4. Прогноз социально-экономического развития Российской Федерации на среднесрочный период разрабатывается в целом по Российской Федерации, по видам экономической деятельности, а также по субъектам Российской Федерации.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5.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обеспечивает координацию и методическое обеспечение разработки и корректировки прогноза социально-экономического развития Российской Федерации на среднесрочный период.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6. Прогноз социально-экономического развития Российской Федерации на среднесрочный период одобряется Правительством Российской Федерации и учитывается при корректировке прогноза социально-экономического развития Российской Федерации на долгосрочный период.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 xml:space="preserve">7. </w:t>
      </w:r>
      <w:hyperlink r:id="rId48">
        <w:r>
          <w:rPr>
            <w:color w:val="0000FF"/>
          </w:rPr>
          <w:t>Порядок</w:t>
        </w:r>
      </w:hyperlink>
      <w:r>
        <w:t xml:space="preserve"> разработки и корректировки прогноза социально-экономического развития Российской Федерации на среднесрочный период определяется Правительством Российской Федерации.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Title"/>
        <w:jc w:val="center"/>
        <w:outlineLvl w:val="0"/>
      </w:pPr>
      <w:r>
        <w:t>Глава 7. ДОКУМЕНТЫ СТРАТЕГИЧЕСКОГО ПЛАНИРОВАНИЯ,</w:t>
      </w:r>
    </w:p>
    <w:p w:rsidR="0028665B" w:rsidRDefault="0028665B">
      <w:pPr>
        <w:pStyle w:val="ConsPlusTitle"/>
        <w:jc w:val="center"/>
      </w:pPr>
      <w:r>
        <w:t>РАЗРАБАТЫВАЕМЫЕ В РАМКАХ ПЛАНИРОВАНИЯ И ПРОГРАММИРОВАНИЯ</w:t>
      </w:r>
    </w:p>
    <w:p w:rsidR="0028665B" w:rsidRDefault="0028665B">
      <w:pPr>
        <w:pStyle w:val="ConsPlusTitle"/>
        <w:jc w:val="center"/>
      </w:pPr>
      <w:r>
        <w:t>НА ФЕДЕРАЛЬНОМ УРОВНЕ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Title"/>
        <w:ind w:firstLine="540"/>
        <w:jc w:val="both"/>
        <w:outlineLvl w:val="1"/>
      </w:pPr>
      <w:r>
        <w:t>Статья 27. Основные направления деятельности Правительства Российской Федерации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Normal"/>
        <w:ind w:firstLine="540"/>
        <w:jc w:val="both"/>
      </w:pPr>
      <w:r>
        <w:t>1. Основные направления деятельности Правительства Российской Федерации определяются Председателем Правительства Российской Федерации.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 xml:space="preserve">2. </w:t>
      </w:r>
      <w:hyperlink r:id="rId49">
        <w:r>
          <w:rPr>
            <w:color w:val="0000FF"/>
          </w:rPr>
          <w:t>Содержание, порядок</w:t>
        </w:r>
      </w:hyperlink>
      <w:r>
        <w:t xml:space="preserve"> разработки и корректировки основных направлений деятельности Правительства Российской Федерации определяются Правительством Российской Федерации.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 xml:space="preserve">3. </w:t>
      </w:r>
      <w:hyperlink r:id="rId50">
        <w:r>
          <w:rPr>
            <w:color w:val="0000FF"/>
          </w:rPr>
          <w:t>Основные направления</w:t>
        </w:r>
      </w:hyperlink>
      <w:r>
        <w:t xml:space="preserve"> деятельности Правительства Российской Федерации утверждаются Правительством Российской Федерации.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4. Подготовка и разработка основных направлений деятельности Правительства Российской Федерации осуществляются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на шесть лет с учетом положений ежегодного послания Президента Российской Федерации Федеральному Собранию Российской Федерации, стратегии социально-экономического развития Российской Федерации, стратегии национальной безопасности Российской Федерации и прогноза социально-экономического развития Российской Федерации на среднесрочный и долгосрочный периоды.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5.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обеспечивает координацию и методическое обеспечение разработки и корректировки основных направлений деятельности Правительства Российской Федерации.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Title"/>
        <w:ind w:firstLine="540"/>
        <w:jc w:val="both"/>
        <w:outlineLvl w:val="1"/>
      </w:pPr>
      <w:r>
        <w:t>Статья 28. Государственные программы Российской Федерации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Normal"/>
        <w:ind w:firstLine="540"/>
        <w:jc w:val="both"/>
      </w:pPr>
      <w:r>
        <w:t>1. Государственные программы Российской Федерации разрабатываются федеральными органами исполнительной власти для достижения приоритетов и целей социально-экономического развития и обеспечения национальной безопасности Российской Федерации, определенных в стратегии социально-экономического развития Российской Федерации, отраслевых документах стратегического планирования Российской Федерации, стратегии пространственного развития Российской Федерации и основных направлениях деятельности Правительства Российской Федерации.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2. Государственные программы Российской Федерации разрабатываются на период, определяемый Правительством Российской Федерации.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3. Государственные программы Российской Федерации включают в себя подпрограммы, содержащие в том числе ведомственные целевые программы и отдельные мероприятия органов государственной власти Российской Федерации.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4. Перечень государственных программ Российской Федерации утверждается Правительством Российской Федерации. Формирование перечня государственных программ Российской Федерации осуществляется исходя из стратегии социально-экономического развития Российской Федерации, отраслевых документов стратегического планирования Российской Федерации и с учетом основных направлений деятельности Правительства Российской Федерации.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5.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обеспечивает координацию и методическое обеспечение разработки и корректировки государственных программ Российской Федерации.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 xml:space="preserve">6. Государственные программы Российской Федерации утверждаются Правительством Российской Федерации в соответствии с Бюджетным </w:t>
      </w:r>
      <w:hyperlink r:id="rId5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 xml:space="preserve">7. </w:t>
      </w:r>
      <w:hyperlink r:id="rId52">
        <w:r>
          <w:rPr>
            <w:color w:val="0000FF"/>
          </w:rPr>
          <w:t>Порядок</w:t>
        </w:r>
      </w:hyperlink>
      <w:r>
        <w:t xml:space="preserve"> разработки, реализации и оценки эффективности реализации государственных программ Российской Федерации определяется Правительством Российской Федерации.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8. Положения настоящей статьи не распространяются на государственную программу вооружения.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Title"/>
        <w:ind w:firstLine="540"/>
        <w:jc w:val="both"/>
        <w:outlineLvl w:val="1"/>
      </w:pPr>
      <w:r>
        <w:t>Статья 29. Государственная программа вооружения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Normal"/>
        <w:ind w:firstLine="540"/>
        <w:jc w:val="both"/>
      </w:pPr>
      <w:r>
        <w:t>1. Государственная программа вооружения утверждается Президентом Российской Федерации.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2. Порядок разработки, утверждения и реализации государственной программы вооружения определяется Президентом Российской Федерации.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Title"/>
        <w:ind w:firstLine="540"/>
        <w:jc w:val="both"/>
        <w:outlineLvl w:val="1"/>
      </w:pPr>
      <w:r>
        <w:t>Статья 30. Схемы территориального планирования Российской Федерации</w:t>
      </w:r>
    </w:p>
    <w:p w:rsidR="0028665B" w:rsidRDefault="0028665B">
      <w:pPr>
        <w:pStyle w:val="ConsPlusNormal"/>
        <w:ind w:firstLine="540"/>
        <w:jc w:val="both"/>
      </w:pPr>
      <w:r>
        <w:t xml:space="preserve">(в ред. Федерального </w:t>
      </w:r>
      <w:hyperlink r:id="rId53">
        <w:r>
          <w:rPr>
            <w:color w:val="0000FF"/>
          </w:rPr>
          <w:t>закона</w:t>
        </w:r>
      </w:hyperlink>
      <w:r>
        <w:t xml:space="preserve"> от 31.07.2020 N 264-ФЗ)</w:t>
      </w:r>
    </w:p>
    <w:p w:rsidR="0028665B" w:rsidRDefault="0028665B">
      <w:pPr>
        <w:pStyle w:val="ConsPlusNormal"/>
        <w:jc w:val="both"/>
      </w:pPr>
    </w:p>
    <w:p w:rsidR="0028665B" w:rsidRDefault="0028665B">
      <w:pPr>
        <w:pStyle w:val="ConsPlusNormal"/>
        <w:ind w:firstLine="540"/>
        <w:jc w:val="both"/>
      </w:pPr>
      <w:r>
        <w:t xml:space="preserve">Схемы территориального планирования Российской Федерации разрабатываются в соответствии с требованиями Градостроительного </w:t>
      </w:r>
      <w:hyperlink r:id="rId54">
        <w:r>
          <w:rPr>
            <w:color w:val="0000FF"/>
          </w:rPr>
          <w:t>кодекса</w:t>
        </w:r>
      </w:hyperlink>
      <w:r>
        <w:t xml:space="preserve"> Российской Федерации и настоящего Федерального закона.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Title"/>
        <w:ind w:firstLine="540"/>
        <w:jc w:val="both"/>
        <w:outlineLvl w:val="1"/>
      </w:pPr>
      <w:r>
        <w:t>Статья 31. План деятельности федерального органа исполнительной власти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Normal"/>
        <w:ind w:firstLine="540"/>
        <w:jc w:val="both"/>
      </w:pPr>
      <w:r>
        <w:t>1. План деятельности федерального органа исполнительной власти разрабатывается на шесть лет с учетом основных направлений деятельности Правительства Российской Федерации в целях организации деятельности федерального органа исполнительной власти по реализации документов стратегического планирования, по которым данный федеральный орган исполнительной власти является ответственным исполнителем или соисполнителем, и содержит цели, направления, индикаторы, планируемые промежуточные и окончательные результаты деятельности федерального органа исполнительной власти.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2. Разработку планов деятельности федеральных органов исполнительной власти осуществляют федеральные министерства, а также федеральные агентства и федеральные службы, руководство деятельностью которых осуществляет Президент Российской Федерации или Правительство Российской Федерации. Федеральные министерства разрабатывают планы с учетом планов подведомственных им федеральных агентств и федеральных служб.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 xml:space="preserve">3. </w:t>
      </w:r>
      <w:hyperlink r:id="rId55">
        <w:r>
          <w:rPr>
            <w:color w:val="0000FF"/>
          </w:rPr>
          <w:t>Порядок</w:t>
        </w:r>
      </w:hyperlink>
      <w:r>
        <w:t xml:space="preserve"> разработки, корректировки и структура плана деятельности федерального органа исполнительной власти определяются Правительством Российской Федерации.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4. План деятельности федерального органа исполнительной власти утверждается руководителем федерального органа исполнительной власти.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Title"/>
        <w:jc w:val="center"/>
        <w:outlineLvl w:val="0"/>
      </w:pPr>
      <w:r>
        <w:t>Глава 8. ДОКУМЕНТЫ СТРАТЕГИЧЕСКОГО ПЛАНИРОВАНИЯ,</w:t>
      </w:r>
    </w:p>
    <w:p w:rsidR="0028665B" w:rsidRDefault="0028665B">
      <w:pPr>
        <w:pStyle w:val="ConsPlusTitle"/>
        <w:jc w:val="center"/>
      </w:pPr>
      <w:r>
        <w:t>РАЗРАБАТЫВАЕМЫЕ В РАМКАХ ЦЕЛЕПОЛАГАНИЯ НА УРОВНЕ</w:t>
      </w:r>
    </w:p>
    <w:p w:rsidR="0028665B" w:rsidRDefault="0028665B">
      <w:pPr>
        <w:pStyle w:val="ConsPlusTitle"/>
        <w:jc w:val="center"/>
      </w:pPr>
      <w:r>
        <w:t>СУБЪЕКТА РОССИЙСКОЙ ФЕДЕРАЦИИ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Title"/>
        <w:ind w:firstLine="540"/>
        <w:jc w:val="both"/>
        <w:outlineLvl w:val="1"/>
      </w:pPr>
      <w:r>
        <w:t>Статья 32. Стратегия социально-экономического развития субъекта Российской Федерации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Normal"/>
        <w:ind w:firstLine="540"/>
        <w:jc w:val="both"/>
      </w:pPr>
      <w:r>
        <w:t>1. Стратегия социально-экономического развития субъекта Российской Федерации разрабатывается на период, не превышающий периода, на который разрабатывается прогноз социально-экономического развития субъекта Российской Федерации на долгосрочный период, в целях определения приоритетов, целей и задач социально-экономического развития субъекта Российской Федерации, согласованных с приоритетами и целями социально-экономического развития Российской Федерации.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2. Стратегия социально-экономического развития субъекта Российской Федерации разрабатывается на основе законов субъекта Российской Федерации, актов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и органов исполнительной власти субъекта Российской Федерации с учетом других документов стратегического планирования субъекта Российской Федерации.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3. Стратегия социально-экономического развития субъекта Российской Федерации содержит: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1) оценку достигнутых целей социально-экономического развития субъекта Российской Федерации;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2) приоритеты, цели, задачи и направления социально-экономической политики субъекта Российской Федерации;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3) показатели достижения целей социально-экономического развития субъекта Российской Федерации, сроки и этапы реализации стратегии;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4) ожидаемые результаты реализации стратегии;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5) оценку финансовых ресурсов, необходимых для реализации стратегии;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6) информацию о государственных программах субъекта Российской Федерации, утверждаемых в целях реализации стратегии;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7) иные положения, определяемые законами субъекта Российской Федерации.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4. Стратегия социально-экономического развития субъекта Российской Федерации является основой для разработки государственных программ субъекта Российской Федерации, схемы территориального планирования двух и более субъектов Российской Федерации, схемы территориального планирования субъекта Российской Федерации и плана мероприятий по реализации стратегии социально-экономического развития субъекта Российской Федерации.</w:t>
      </w:r>
    </w:p>
    <w:p w:rsidR="0028665B" w:rsidRDefault="0028665B">
      <w:pPr>
        <w:pStyle w:val="ConsPlusNormal"/>
        <w:jc w:val="both"/>
      </w:pPr>
      <w:r>
        <w:t xml:space="preserve">(в ред. Федерального </w:t>
      </w:r>
      <w:hyperlink r:id="rId56">
        <w:r>
          <w:rPr>
            <w:color w:val="0000FF"/>
          </w:rPr>
          <w:t>закона</w:t>
        </w:r>
      </w:hyperlink>
      <w:r>
        <w:t xml:space="preserve"> от 31.12.2017 N 507-ФЗ)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 xml:space="preserve">5.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социально-экономического развития субъектов Российской Федерации и муниципальных образований, осуществляет </w:t>
      </w:r>
      <w:hyperlink r:id="rId57">
        <w:r>
          <w:rPr>
            <w:color w:val="0000FF"/>
          </w:rPr>
          <w:t>методическое обеспечение</w:t>
        </w:r>
      </w:hyperlink>
      <w:r>
        <w:t xml:space="preserve"> разработки и корректировки стратегии социально-экономического развития субъекта Российской Федерации.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6. Стратегия социально-экономического развития субъекта Российской Федерации утверждается законодательным (представительным) органом государственной власти субъекта Российской Федерации либо высшим исполнительным органом государственной власти субъекта Российской Федерации в соответствии с законом субъекта Российской Федерации.</w:t>
      </w:r>
    </w:p>
    <w:p w:rsidR="0028665B" w:rsidRDefault="0028665B">
      <w:pPr>
        <w:pStyle w:val="ConsPlusNormal"/>
        <w:jc w:val="both"/>
      </w:pPr>
      <w:r>
        <w:t xml:space="preserve">(в ред. Федерального </w:t>
      </w:r>
      <w:hyperlink r:id="rId58">
        <w:r>
          <w:rPr>
            <w:color w:val="0000FF"/>
          </w:rPr>
          <w:t>закона</w:t>
        </w:r>
      </w:hyperlink>
      <w:r>
        <w:t xml:space="preserve"> от 30.10.2017 N 299-ФЗ)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7. Порядок разработки и корректировки стратегии социально-экономического развития субъекта Российской Федерации определяется законом или иным нормативным правовым актом субъекта Российской Федерации.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 xml:space="preserve">8. </w:t>
      </w:r>
      <w:hyperlink r:id="rId59">
        <w:r>
          <w:rPr>
            <w:color w:val="0000FF"/>
          </w:rPr>
          <w:t>Порядок</w:t>
        </w:r>
      </w:hyperlink>
      <w:r>
        <w:t xml:space="preserve"> согласования проекта стратегии социально-экономического развития субъекта Российской Федерации в части полномочий Российской Федерации по предметам совместного ведения Российской Федерации и субъектов Российской Федерации с документами стратегического планирования, разрабатываемыми и утверждаемыми (одобряемыми) органами государственной власти Российской Федерации, определяется Правительством Российской Федерации.</w:t>
      </w:r>
    </w:p>
    <w:p w:rsidR="0028665B" w:rsidRDefault="0028665B">
      <w:pPr>
        <w:pStyle w:val="ConsPlusNormal"/>
        <w:jc w:val="both"/>
      </w:pPr>
      <w:r>
        <w:t xml:space="preserve">(в ред. Федерального </w:t>
      </w:r>
      <w:hyperlink r:id="rId60">
        <w:r>
          <w:rPr>
            <w:color w:val="0000FF"/>
          </w:rPr>
          <w:t>закона</w:t>
        </w:r>
      </w:hyperlink>
      <w:r>
        <w:t xml:space="preserve"> от 23.06.2016 N 210-ФЗ)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9. В соответствии с законом субъекта Российской Федерации могут разрабатываться стратегии социально-экономического развития части территории субъекта Российской Федерации, социально-экономические условия в пределах которой требуют выделения отдельных направлений, приоритетов, целей и задач социально-экономического развития при разработке документов стратегического планирования субъекта Российской Федерации.</w:t>
      </w:r>
    </w:p>
    <w:p w:rsidR="0028665B" w:rsidRDefault="0028665B">
      <w:pPr>
        <w:pStyle w:val="ConsPlusNormal"/>
        <w:jc w:val="both"/>
      </w:pPr>
      <w:r>
        <w:t xml:space="preserve">(в ред. Федерального </w:t>
      </w:r>
      <w:hyperlink r:id="rId61">
        <w:r>
          <w:rPr>
            <w:color w:val="0000FF"/>
          </w:rPr>
          <w:t>закона</w:t>
        </w:r>
      </w:hyperlink>
      <w:r>
        <w:t xml:space="preserve"> от 30.10.2017 N 299-ФЗ)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10. Координация и методическое обеспечение разработки и корректировки стратегии социально-экономического развития части территории субъекта Российской Федерации осуществляются в соответствии с законодательством субъекта Российской Федерации.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Title"/>
        <w:jc w:val="center"/>
        <w:outlineLvl w:val="0"/>
      </w:pPr>
      <w:r>
        <w:t>Глава 9. ДОКУМЕНТЫ СТРАТЕГИЧЕСКОГО ПЛАНИРОВАНИЯ,</w:t>
      </w:r>
    </w:p>
    <w:p w:rsidR="0028665B" w:rsidRDefault="0028665B">
      <w:pPr>
        <w:pStyle w:val="ConsPlusTitle"/>
        <w:jc w:val="center"/>
      </w:pPr>
      <w:r>
        <w:t>РАЗРАБАТЫВАЕМЫЕ В РАМКАХ ПРОГНОЗИРОВАНИЯ НА УРОВНЕ</w:t>
      </w:r>
    </w:p>
    <w:p w:rsidR="0028665B" w:rsidRDefault="0028665B">
      <w:pPr>
        <w:pStyle w:val="ConsPlusTitle"/>
        <w:jc w:val="center"/>
      </w:pPr>
      <w:r>
        <w:t>СУБЪЕКТА РОССИЙСКОЙ ФЕДЕРАЦИИ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Title"/>
        <w:ind w:firstLine="540"/>
        <w:jc w:val="both"/>
        <w:outlineLvl w:val="1"/>
      </w:pPr>
      <w:r>
        <w:t>Статья 33. Прогноз социально-экономического развития субъекта Российской Федерации на долгосрочный период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Normal"/>
        <w:ind w:firstLine="540"/>
        <w:jc w:val="both"/>
      </w:pPr>
      <w:r>
        <w:t>1. Прогноз социально-экономического развития субъекта Российской Федерации на долгосрочный период разрабатывается каждые шесть лет на двенадцать и более лет на основе прогноза социально-экономического развития Российской Федерации на долгосрочный период с учетом прогноза научно-технологического развития Российской Федерации и данных, представляемых органами исполнительной власти субъекта Российской Федерации и органами местного самоуправления.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2. Корректировка прогноза социально-экономического развития субъекта Российской Федерации на долгосрочный период осуществляется в соответствии с решением высшего исполнительного органа государственной власти субъекта Российской Федерации с учетом прогноза социально-экономического развития субъекта Российской Федерации на среднесрочный период.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3. Прогноз социально-экономического развития субъекта Российской Федерации на долгосрочный период разрабатывается на вариативной основе.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4. Прогноз социально-экономического развития субъекта Российской Федерации на долгосрочный период содержит: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1) оценку достигнутого уровня социально-экономического развития субъекта Российской Федерации;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2) определение вариантов внутренних условий и характеристик социально-экономического развития субъекта Российской Федерации на долгосрочный период, включая основные показатели демографического и научно-технического развития, состояния окружающей среды и природных ресурсов;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3) оценку факторов и ограничений экономического роста субъекта Российской Федерации на долгосрочный период;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4) направления социально-экономического развития субъекта Российской Федерации и целевые показатели одного или нескольких вариантов прогноза социально-экономического развития субъекта Российской Федерации на долгосрочный период, включая количественные показатели и качественные характеристики социально-экономического развития;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5) основные параметры государственных программ субъекта Российской Федерации;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6) основные показатели развития по отдельным видам экономической деятельности, показатели развития транспортной и энергетической инфраструктур на долгосрочный период с учетом проведения мероприятий, предусмотренных государственными программами субъекта Российской Федерации;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6.1) прогноз баланса трудовых ресурсов субъекта Российской Федерации, в том числе потребность в привлечении иностранных работников по отдельным видам экономической деятельности;</w:t>
      </w:r>
    </w:p>
    <w:p w:rsidR="0028665B" w:rsidRDefault="0028665B">
      <w:pPr>
        <w:pStyle w:val="ConsPlusNormal"/>
        <w:jc w:val="both"/>
      </w:pPr>
      <w:r>
        <w:t xml:space="preserve">(п. 6.1 введен Федеральным </w:t>
      </w:r>
      <w:hyperlink r:id="rId62">
        <w:r>
          <w:rPr>
            <w:color w:val="0000FF"/>
          </w:rPr>
          <w:t>законом</w:t>
        </w:r>
      </w:hyperlink>
      <w:r>
        <w:t xml:space="preserve"> от 18.07.2019 N 183-ФЗ)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7) иные положения, определенные высшим исполнительным органом государственной власти субъекта Российской Федерации.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5. Разработка и корректировка прогноза социально-экономического развития субъекта Российской Федерации на долгосрочный период осуществляются при методическом содействии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6. Прогноз социально-экономического развития субъекта Российской Федерации на долгосрочный период утверждается высшим исполнительным органом государственной власти субъекта Российской Федерации и в десятидневный срок со дня его утверждения размещается на официальном сайте высшего исполнительного органа государственной власти субъекта Российской Федерации в сети "Интернет".</w:t>
      </w:r>
    </w:p>
    <w:p w:rsidR="0028665B" w:rsidRDefault="0028665B">
      <w:pPr>
        <w:pStyle w:val="ConsPlusNormal"/>
        <w:jc w:val="both"/>
      </w:pPr>
      <w:r>
        <w:t xml:space="preserve">(в ред. Федерального </w:t>
      </w:r>
      <w:hyperlink r:id="rId63">
        <w:r>
          <w:rPr>
            <w:color w:val="0000FF"/>
          </w:rPr>
          <w:t>закона</w:t>
        </w:r>
      </w:hyperlink>
      <w:r>
        <w:t xml:space="preserve"> от 18.07.2019 N 183-ФЗ)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7. Порядок разработки и корректировки прогноза социально-экономического развития субъекта Российской Федерации на долгосрочный период определяется высшим исполнительным органом государственной власти субъекта Российской Федерации.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Title"/>
        <w:ind w:firstLine="540"/>
        <w:jc w:val="both"/>
        <w:outlineLvl w:val="1"/>
      </w:pPr>
      <w:r>
        <w:t>Статья 34. Бюджетный прогноз субъекта Российской Федерации на долгосрочный период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Normal"/>
        <w:ind w:firstLine="540"/>
        <w:jc w:val="both"/>
      </w:pPr>
      <w:r>
        <w:t xml:space="preserve">Бюджетный прогноз субъекта Российской Федерации на долгосрочный период разрабатывается в соответствии с Бюджетным </w:t>
      </w:r>
      <w:hyperlink r:id="rId64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Title"/>
        <w:ind w:firstLine="540"/>
        <w:jc w:val="both"/>
        <w:outlineLvl w:val="1"/>
      </w:pPr>
      <w:r>
        <w:t>Статья 35. Прогноз социально-экономического развития субъекта Российской Федерации на среднесрочный период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Normal"/>
        <w:ind w:firstLine="540"/>
        <w:jc w:val="both"/>
      </w:pPr>
      <w:r>
        <w:t>1. Прогноз социально-экономического развития субъекта Российской Федерации на среднесрочный период разрабатывается ежегодно на основе прогноза социально-экономического развития Российской Федерации на среднесрочный период, стратегии социально-экономического развития субъекта Российской Федерации с учетом основных направлений бюджетной и налоговой политики субъекта Российской Федерации.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2. Прогноз социально-экономического развития субъекта Российской Федерации на среднесрочный период разрабатывается на вариативной основе.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3. Прогноз социально-экономического развития субъекта Российской Федерации на среднесрочный период содержит: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1) оценку достигнутого уровня социально-экономического развития субъекта Российской Федерации;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2) оценку факторов и ограничений экономического роста субъекта Российской Федерации на среднесрочный период;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3) направления социально-экономического развития субъекта Российской Федерации и целевые показатели одного или нескольких вариантов прогноза социально-экономического развития субъекта Российской Федерации на среднесрочный период, включая количественные показатели и качественные характеристики социально-экономического развития;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4) основные параметры государственных программ субъекта Российской Федерации;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4.1) прогноз баланса трудовых ресурсов субъекта Российской Федерации, в том числе потребность в привлечении иностранных работников по отдельным видам экономической деятельности;</w:t>
      </w:r>
    </w:p>
    <w:p w:rsidR="0028665B" w:rsidRDefault="0028665B">
      <w:pPr>
        <w:pStyle w:val="ConsPlusNormal"/>
        <w:jc w:val="both"/>
      </w:pPr>
      <w:r>
        <w:t xml:space="preserve">(п. 4.1 введен Федеральным </w:t>
      </w:r>
      <w:hyperlink r:id="rId65">
        <w:r>
          <w:rPr>
            <w:color w:val="0000FF"/>
          </w:rPr>
          <w:t>законом</w:t>
        </w:r>
      </w:hyperlink>
      <w:r>
        <w:t xml:space="preserve"> от 18.07.2019 N 183-ФЗ)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5) иные положения, определенные высшим исполнительным органом государственной власти субъекта Российской Федерации.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4. Разработка и корректировка прогноза социально-экономического развития субъекта Российской Федерации на среднесрочный период осуществляются при методическом содействии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5. Прогноз социально-экономического развития субъекта Российской Федерации на среднесрочный период одобряется высшим исполнительным органом государственной власти субъекта Российской Федерации и учитывается при корректировке прогноза социально-экономического развития субъекта Российской Федерации на долгосрочный период. Прогноз социально-экономического развития субъекта Российской Федерации на среднесрочный период в десятидневный срок со дня его одобрения размещается на официальном сайте высшего исполнительного органа государственной власти субъекта Российской Федерации в сети "Интернет".</w:t>
      </w:r>
    </w:p>
    <w:p w:rsidR="0028665B" w:rsidRDefault="0028665B">
      <w:pPr>
        <w:pStyle w:val="ConsPlusNormal"/>
        <w:jc w:val="both"/>
      </w:pPr>
      <w:r>
        <w:t xml:space="preserve">(в ред. Федерального </w:t>
      </w:r>
      <w:hyperlink r:id="rId66">
        <w:r>
          <w:rPr>
            <w:color w:val="0000FF"/>
          </w:rPr>
          <w:t>закона</w:t>
        </w:r>
      </w:hyperlink>
      <w:r>
        <w:t xml:space="preserve"> от 18.07.2019 N 183-ФЗ)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6. Порядок разработки и корректировки прогноза социально-экономического развития субъекта Российской Федерации на среднесрочный период определяется высшим исполнительным органом государственной власти субъекта Российской Федерации.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Title"/>
        <w:jc w:val="center"/>
        <w:outlineLvl w:val="0"/>
      </w:pPr>
      <w:r>
        <w:t>Глава 10. ДОКУМЕНТЫ СТРАТЕГИЧЕСКОГО ПЛАНИРОВАНИЯ,</w:t>
      </w:r>
    </w:p>
    <w:p w:rsidR="0028665B" w:rsidRDefault="0028665B">
      <w:pPr>
        <w:pStyle w:val="ConsPlusTitle"/>
        <w:jc w:val="center"/>
      </w:pPr>
      <w:r>
        <w:t>РАЗРАБАТЫВАЕМЫЕ В РАМКАХ ПЛАНИРОВАНИЯ И ПРОГРАММИРОВАНИЯ</w:t>
      </w:r>
    </w:p>
    <w:p w:rsidR="0028665B" w:rsidRDefault="0028665B">
      <w:pPr>
        <w:pStyle w:val="ConsPlusTitle"/>
        <w:jc w:val="center"/>
      </w:pPr>
      <w:r>
        <w:t>НА УРОВНЕ СУБЪЕКТА РОССИЙСКОЙ ФЕДЕРАЦИИ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Title"/>
        <w:ind w:firstLine="540"/>
        <w:jc w:val="both"/>
        <w:outlineLvl w:val="1"/>
      </w:pPr>
      <w:r>
        <w:t>Статья 36. План мероприятий по реализации стратегии социально-экономического развития субъекта Российской Федерации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Normal"/>
        <w:ind w:firstLine="540"/>
        <w:jc w:val="both"/>
      </w:pPr>
      <w:r>
        <w:t>1. План мероприятий по реализации стратегии социально-экономического развития субъекта Российской Федерации разрабатывается на основе положений стратегии социально-экономического развития субъекта Российской Федерации на период реализации стратегии с учетом основных направлений деятельности Правительства Российской Федерации.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2. Корректировка плана мероприятий по реализации стратегии социально-экономического развития субъекта Российской Федерации осуществляется по решению высшего исполнительного органа государственной власти субъекта Российской Федерации.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3. План мероприятий по реализации стратегии социально-экономического развития субъекта Российской Федерации содержит: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1) этапы реализации стратегии, выделенные с учетом установленной периодичности бюджетного планирования: три года (для первого этапа реализации стратегии и текущего периода бюджетного планирования) и три - шесть лет (для последующих этапов и периодов);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2) цели и задачи социально-экономического развития субъекта Российской Федерации, приоритетные для каждого этапа реализации стратегии;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3) показатели реализации стратегии и их значения, установленные для каждого этапа реализации стратегии;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4) комплексы мероприятий и перечень государственных программ субъекта Российской Федерации, обеспечивающие достижение на каждом этапе реализации стратегии долгосрочных целей социально-экономического развития субъекта Российской Федерации, указанных в стратегии;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5) иные положения, определенные высшим исполнительным органом государственной власти субъекта Российской Федерации.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4. Разработка и корректировка плана мероприятий по реализации стратегии социально-экономического развития субъекта Российской Федерации осуществляются при методическом содействии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социально-экономического развития субъектов Российской Федерации и муниципальных образований.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5. План мероприятий по реализации стратегии социально-экономического развития субъекта Российской Федерации утверждается высшим исполнительным органом государственной власти субъекта Российской Федерации.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Title"/>
        <w:ind w:firstLine="540"/>
        <w:jc w:val="both"/>
        <w:outlineLvl w:val="1"/>
      </w:pPr>
      <w:r>
        <w:t>Статья 37. Государственные программы субъекта Российской Федерации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Normal"/>
        <w:ind w:firstLine="540"/>
        <w:jc w:val="both"/>
      </w:pPr>
      <w:r>
        <w:t>1. Государственные программы субъекта Российской Федерации разрабатываются в соответствии с приоритетами социально-экономического развития, определенными стратегией социально-экономического развития субъекта Российской Федерации с учетом отраслевых документов стратегического планирования Российской Федерации и стратегий социально-экономического развития макрорегионов, на период, определяемый высшим исполнительным органом государственной власти субъекта Российской Федерации.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2. Перечень государственных программ субъекта Российской Федерации и порядок их разработки, реализации и оценки их эффективности утверждаются высшим исполнительным органом государственной власти субъекта Российской Федерации.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3. В случае, если на федеральном уровне утверждена и реализуется государственная программа Российской Федерации, направленная на достижение целей, относящихся к предмету совместного ведения Российской Федерации и субъектов Российской Федерации, может быть разработана аналогичная государственная программа субъекта Российской Федерации.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 xml:space="preserve">4. Государственные программы субъекта Российской Федерации утверждаются высшим исполнительным органом государственной власти субъекта Российской Федерации в соответствии с Бюджетным </w:t>
      </w:r>
      <w:hyperlink r:id="rId67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Title"/>
        <w:ind w:firstLine="540"/>
        <w:jc w:val="both"/>
        <w:outlineLvl w:val="1"/>
      </w:pPr>
      <w:r>
        <w:t>Статья 38. Схема территориального планирования двух и более субъектов Российской Федерации, схема территориального планирования субъекта Российской Федерации</w:t>
      </w:r>
    </w:p>
    <w:p w:rsidR="0028665B" w:rsidRDefault="0028665B">
      <w:pPr>
        <w:pStyle w:val="ConsPlusNormal"/>
        <w:ind w:firstLine="540"/>
        <w:jc w:val="both"/>
      </w:pPr>
      <w:r>
        <w:t xml:space="preserve">(в ред. Федерального </w:t>
      </w:r>
      <w:hyperlink r:id="rId68">
        <w:r>
          <w:rPr>
            <w:color w:val="0000FF"/>
          </w:rPr>
          <w:t>закона</w:t>
        </w:r>
      </w:hyperlink>
      <w:r>
        <w:t xml:space="preserve"> от 31.07.2020 N 264-ФЗ)</w:t>
      </w:r>
    </w:p>
    <w:p w:rsidR="0028665B" w:rsidRDefault="0028665B">
      <w:pPr>
        <w:pStyle w:val="ConsPlusNormal"/>
        <w:jc w:val="both"/>
      </w:pPr>
    </w:p>
    <w:p w:rsidR="0028665B" w:rsidRDefault="0028665B">
      <w:pPr>
        <w:pStyle w:val="ConsPlusNormal"/>
        <w:ind w:firstLine="540"/>
        <w:jc w:val="both"/>
      </w:pPr>
      <w:r>
        <w:t xml:space="preserve">Схема территориального планирования двух и более субъектов Российской Федерации, схема территориального планирования субъекта Российской Федерации разрабатываются в соответствии с требованиями Градостроительного </w:t>
      </w:r>
      <w:hyperlink r:id="rId69">
        <w:r>
          <w:rPr>
            <w:color w:val="0000FF"/>
          </w:rPr>
          <w:t>кодекса</w:t>
        </w:r>
      </w:hyperlink>
      <w:r>
        <w:t xml:space="preserve"> Российской Федерации и настоящего Федерального закона.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Title"/>
        <w:jc w:val="center"/>
        <w:outlineLvl w:val="0"/>
      </w:pPr>
      <w:r>
        <w:t>Глава 11. СТРАТЕГИЧЕСКОЕ ПЛАНИРОВАНИЕ НА УРОВНЕ</w:t>
      </w:r>
    </w:p>
    <w:p w:rsidR="0028665B" w:rsidRDefault="0028665B">
      <w:pPr>
        <w:pStyle w:val="ConsPlusTitle"/>
        <w:jc w:val="center"/>
      </w:pPr>
      <w:r>
        <w:t>МУНИЦИПАЛЬНОГО ОБРАЗОВАНИЯ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Title"/>
        <w:ind w:firstLine="540"/>
        <w:jc w:val="both"/>
        <w:outlineLvl w:val="1"/>
      </w:pPr>
      <w:r>
        <w:t>Статья 39. Документы стратегического планирования, разрабатываемые на уровне муниципального образования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Normal"/>
        <w:ind w:firstLine="540"/>
        <w:jc w:val="both"/>
      </w:pPr>
      <w:r>
        <w:t xml:space="preserve">1. Документы стратегического планирования, необходимые для обеспечения бюджетного процесса в муниципальных образованиях, разрабатываются, утверждаются (одобряются) и реализуются в соответствии с Бюджетным </w:t>
      </w:r>
      <w:hyperlink r:id="rId70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28665B" w:rsidRDefault="0028665B">
      <w:pPr>
        <w:pStyle w:val="ConsPlusNormal"/>
        <w:jc w:val="both"/>
      </w:pPr>
      <w:r>
        <w:t xml:space="preserve">(в ред. Федерального </w:t>
      </w:r>
      <w:hyperlink r:id="rId71">
        <w:r>
          <w:rPr>
            <w:color w:val="0000FF"/>
          </w:rPr>
          <w:t>закона</w:t>
        </w:r>
      </w:hyperlink>
      <w:r>
        <w:t xml:space="preserve"> от 30.10.2017 N 299-ФЗ)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2. По решению органов местного самоуправления могут разрабатываться, утверждаться (одобряться) и реализовываться стратегия социально-экономического развития муниципального образования и план мероприятий по реализации стратегии социально-экономического развития муниципального образования.</w:t>
      </w:r>
    </w:p>
    <w:p w:rsidR="0028665B" w:rsidRDefault="0028665B">
      <w:pPr>
        <w:pStyle w:val="ConsPlusNormal"/>
        <w:jc w:val="both"/>
      </w:pPr>
      <w:r>
        <w:t xml:space="preserve">(в ред. Федерального </w:t>
      </w:r>
      <w:hyperlink r:id="rId72">
        <w:r>
          <w:rPr>
            <w:color w:val="0000FF"/>
          </w:rPr>
          <w:t>закона</w:t>
        </w:r>
      </w:hyperlink>
      <w:r>
        <w:t xml:space="preserve"> от 30.10.2017 N 299-ФЗ)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Title"/>
        <w:jc w:val="center"/>
        <w:outlineLvl w:val="0"/>
      </w:pPr>
      <w:r>
        <w:t>Глава 12. МОНИТОРИНГ И КОНТРОЛЬ РЕАЛИЗАЦИИ ДОКУМЕНТОВ</w:t>
      </w:r>
    </w:p>
    <w:p w:rsidR="0028665B" w:rsidRDefault="0028665B">
      <w:pPr>
        <w:pStyle w:val="ConsPlusTitle"/>
        <w:jc w:val="center"/>
      </w:pPr>
      <w:r>
        <w:t>СТРАТЕГИЧЕСКОГО ПЛАНИРОВАНИЯ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Title"/>
        <w:ind w:firstLine="540"/>
        <w:jc w:val="both"/>
        <w:outlineLvl w:val="1"/>
      </w:pPr>
      <w:r>
        <w:t>Статья 40. Цель и задачи мониторинга реализации документов стратегического планирования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Normal"/>
        <w:ind w:firstLine="540"/>
        <w:jc w:val="both"/>
      </w:pPr>
      <w:r>
        <w:t>1. Целью мониторинга реализации документов стратегического планирования является повышение эффективности функционирования системы стратегического планирования, осуществляемого на основе комплексной оценки основных социально-экономических и финансовых показателей, содержащихся в документах стратегического планирования, а также повышение эффективности деятельности участников стратегического планирования по достижению в установленные сроки запланированных показателей социально-экономического развития Российской Федерации, субъектов Российской Федерации и муниципальных образований и обеспечения национальной безопасности Российской Федерации.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2. Основными задачами мониторинга реализации документов стратегического планирования являются: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1) сбор, систематизация и обобщение информации о социально-экономическом развитии Российской Федерации, субъектов Российской Федерации и муниципальных образований и об обеспечении национальной безопасности Российской Федерации;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2) оценка степени достижения запланированных целей социально-экономического развития и обеспечения национальной безопасности Российской Федерации;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3) оценка результативности и эффективности документов стратегического планирования, разрабатываемых в рамках планирования и программирования отраслей экономики и сфер государственного и муниципального управления;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4) оценка влияния внутренних и внешних условий на плановый и фактический уровни достижения целей социально-экономического развития Российской Федерации, субъектов Российской Федерации и муниципальных образований и обеспечения национальной безопасности Российской Федерации;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5) оценка соответствия плановых и фактических сроков, результатов реализации документов стратегического планирования и ресурсов, необходимых для их реализации;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6) оценка уровня социально-экономического развития Российской Федерации, субъектов Российской Федерации и муниципальных образований и состояния национальной безопасности Российской Федерации, проведение анализа, выявление возможных рисков и угроз и своевременное принятие мер по их предотвращению;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7) разработка предложений по повышению эффективности функционирования системы стратегического планирования.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3. Основным документом, в котором отражаются результаты мониторинга реализации документов стратегического планирования в сфере обеспечения национальной безопасности Российской Федерации, является ежегодный доклад Секретаря Совета Безопасности Российской Федерации Президенту Российской Федерации о состоянии национальной безопасности Российской Федерации и мерах по ее укреплению. Порядок разработки данного доклада определяется Президентом Российской Федерации.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4. Документами, в которых отражаются результаты мониторинга реализации документов стратегического планирования в сфере социально-экономического развития Российской Федерации, являются: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1) на федеральном уровне ежегодный отчет Правительства Российской Федерации о результатах его деятельности, сводный годовой доклад о ходе реализации и об оценке эффективности государственных программ Российской Федерации и доклады о реализации планов деятельности федеральных органов исполнительной власти;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2) на уровне субъекта Российской Федерации ежегодный отчет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о результатах деятельности высшего исполнительного органа государственной власти субъекта Российской Федерации и сводный годовой доклад о ходе реализации и об оценке эффективности государственных программ субъекта Российской Федерации;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3) на уровне муниципального образования ежегодные отчеты главы муниципального образования, главы местной администрации о результатах своей деятельности либо о деятельности местной администрации и иных подведомственных главе муниципального образования органов местного самоуправления, сводный годовой доклад о ходе реализации и об оценке эффективности реализации муниципальных программ.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5. Порядок осуществления мониторинга реализации документов стратегического планирования и подготовки документов, в которых отражаются результаты мониторинга реализации документов стратегического планирования, определяется: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1) на федеральном уровне нормативными правовыми актами Президента Российской Федерации и Правительства Российской Федерации в соответствии с их компетенцией;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2) на уровне субъекта Российской Федерации законодательством субъекта Российской Федерации;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3) на уровне муниципального образования муниципальными нормативными правовыми актами.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6. Документы, в которых отражаются результаты мониторинга реализации документов стратегического планирования, подлежат размещению на официальных сайтах органов, ответственных за разработку документов стратегического планирования, и общедоступном информационном ресурсе стратегического планирования в сети "Интернет", за исключением сведений, отнесенных к государственной, коммерческой, служебной и иной охраняемой законом тайне.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Title"/>
        <w:ind w:firstLine="540"/>
        <w:jc w:val="both"/>
        <w:outlineLvl w:val="1"/>
      </w:pPr>
      <w:r>
        <w:t>Статья 41. Задачи контроля реализации документов стратегического планирования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Normal"/>
        <w:ind w:firstLine="540"/>
        <w:jc w:val="both"/>
      </w:pPr>
      <w:r>
        <w:t>1. Основными задачами контроля реализации документов стратегического планирования являются: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1) сбор, систематизация и обобщение информации о социально-экономическом развитии Российской Федерации, субъектов Российской Федерации и муниципальных образований;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2) оценка качества документов стратегического планирования, разрабатываемых в рамках целеполагания, прогнозирования, планирования и программирования;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3) оценка результативности и эффективности реализации решений, принятых в процессе стратегического планирования;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4) оценка достижения целей социально-экономического развития Российской Федерации;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5) оценка влияния внутренних и внешних условий на плановый и фактический уровни достижения целей социально-экономического развития Российской Федерации;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6) разработка предложений по повышению эффективности функционирования системы стратегического планирования.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2. По результатам контроля реализации документа стратегического планирования орган, его осуществлявший, направляет в орган государственной власти Российской Федерации или руководителю организации, ответственным за проведение мероприятий или достижение показателей, запланированных в документе стратегического планирования, соответствующую информацию.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Title"/>
        <w:ind w:firstLine="540"/>
        <w:jc w:val="both"/>
        <w:outlineLvl w:val="1"/>
      </w:pPr>
      <w:r>
        <w:t>Статья 42. Порядок осуществления контроля реализации документов стратегического планирования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Normal"/>
        <w:ind w:firstLine="540"/>
        <w:jc w:val="both"/>
      </w:pPr>
      <w:r>
        <w:t>Контроль реализации документов стратегического планирования осуществляется в порядке, определяемом: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1) на федеральном уровне федеральными законами, нормативными правовыми актами Президента Российской Федерации и Правительства Российской Федерации в соответствии с их компетенцией;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2) на уровне субъекта Российской Федерации законодательством субъекта Российской Федерации;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3) на уровне муниципального образования муниципальными нормативными правовыми актами.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Title"/>
        <w:jc w:val="center"/>
        <w:outlineLvl w:val="0"/>
      </w:pPr>
      <w:r>
        <w:t>Глава 13. РЕАЛИЗАЦИЯ ДОКУМЕНТОВ</w:t>
      </w:r>
    </w:p>
    <w:p w:rsidR="0028665B" w:rsidRDefault="0028665B">
      <w:pPr>
        <w:pStyle w:val="ConsPlusTitle"/>
        <w:jc w:val="center"/>
      </w:pPr>
      <w:r>
        <w:t>СТРАТЕГИЧЕСКОГО ПЛАНИРОВАНИЯ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Title"/>
        <w:ind w:firstLine="540"/>
        <w:jc w:val="both"/>
        <w:outlineLvl w:val="1"/>
      </w:pPr>
      <w:r>
        <w:t>Статья 43. Реализация документов стратегического планирования на федеральном уровне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Normal"/>
        <w:ind w:firstLine="540"/>
        <w:jc w:val="both"/>
      </w:pPr>
      <w:r>
        <w:t>Положения стратегии социально-экономического развития Российской Федерации в части целей, задач и приоритетов развития отраслей экономики и сфер государственного управления детализируются в отраслевых документах стратегического планирования Российской Федерации, на основе которых формируются мероприятия государственных программ Российской Федерации с необходимым ресурсным обеспечением, в том числе определенным в соответствии с бюджетным прогнозом Российской Федерации на долгосрочный период.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Title"/>
        <w:ind w:firstLine="540"/>
        <w:jc w:val="both"/>
        <w:outlineLvl w:val="1"/>
      </w:pPr>
      <w:r>
        <w:t>Статья 44. Реализация документов стратегического планирования субъектов Российской Федерации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Normal"/>
        <w:ind w:firstLine="540"/>
        <w:jc w:val="both"/>
      </w:pPr>
      <w:r>
        <w:t>1. Реализация стратегии социально-экономического развития субъекта Российской Федерации осуществляется путем разработки плана мероприятий по реализации стратегии социально-экономического развития субъекта Российской Федерации. Положения стратегии социально-экономического развития субъекта Российской Федерации детализируются в государственных программах субъекта Российской Федерации с учетом необходимости ресурсного обеспечения, в том числе определенного в соответствии с бюджетным прогнозом Российской Федерации на долгосрочный период и бюджетным прогнозом субъекта Российской Федерации на долгосрочный период.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2. Приоритеты, цели и задачи социально-экономического развития субъекта Российской Федерации могут быть детализированы в отраслевых документах стратегического планирования Российской Федерации.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3. Комплексы мероприятий по реализации основных положений стратегии социально-экономического развития субъекта Российской Федерации и перечень государственных программ субъекта Российской Федерации включаются в план мероприятий по реализации стратегии социально-экономического развития субъекта Российской Федерации.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4. Государственные программы субъекта Российской Федерации, необходимые для реализации стратегии социально-экономического развития субъекта Российской Федерации, определяются высшим исполнительным органом государственной власти субъекта Российской Федерации и включаются в перечень государственных программ субъекта Российской Федерации.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5. Ежегодно проводится оценка эффективности реализации каждой государственной программы субъекта Российской Федерации. Порядок проведения указанной оценки и ее критерии устанавливаются высшим исполнительным органом государственной власти субъекта Российской Федерации.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6. Высший исполнительный орган государственной власти субъекта Российской Федерации готовит ежегодный отчет о ходе исполнения плана мероприятий по реализации стратегии социально-экономического развития субъекта Российской Федерации.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Title"/>
        <w:jc w:val="center"/>
        <w:outlineLvl w:val="0"/>
      </w:pPr>
      <w:r>
        <w:t>Глава 14. ОТВЕТСТВЕННОСТЬ ЗА НАРУШЕНИЕ ЗАКОНОДАТЕЛЬСТВА</w:t>
      </w:r>
    </w:p>
    <w:p w:rsidR="0028665B" w:rsidRDefault="0028665B">
      <w:pPr>
        <w:pStyle w:val="ConsPlusTitle"/>
        <w:jc w:val="center"/>
      </w:pPr>
      <w:r>
        <w:t>РОССИЙСКОЙ ФЕДЕРАЦИИ И ИНЫХ НОРМАТИВНЫХ ПРАВОВЫХ АКТОВ</w:t>
      </w:r>
    </w:p>
    <w:p w:rsidR="0028665B" w:rsidRDefault="0028665B">
      <w:pPr>
        <w:pStyle w:val="ConsPlusTitle"/>
        <w:jc w:val="center"/>
      </w:pPr>
      <w:r>
        <w:t>В СФЕРЕ СТРАТЕГИЧЕСКОГО ПЛАНИРОВАНИЯ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Title"/>
        <w:ind w:firstLine="540"/>
        <w:jc w:val="both"/>
        <w:outlineLvl w:val="1"/>
      </w:pPr>
      <w:r>
        <w:t>Статья 45. Ответственность за нарушение законодательства Российской Федерации и иных нормативных правовых актов в сфере стратегического планирования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Normal"/>
        <w:ind w:firstLine="540"/>
        <w:jc w:val="both"/>
      </w:pPr>
      <w:r>
        <w:t>Лица, виновные в нарушении законодательства Российской Федерации и иных нормативных правовых актов в сфере стратегического планирования, несут дисциплинарную, гражданско-правовую и административную ответственность в соответствии с законодательством Российской Федерации.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Title"/>
        <w:jc w:val="center"/>
        <w:outlineLvl w:val="0"/>
      </w:pPr>
      <w:r>
        <w:t>Глава 15. ЗАКЛЮЧИТЕЛЬНЫЕ ПОЛОЖЕНИЯ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Title"/>
        <w:ind w:firstLine="540"/>
        <w:jc w:val="both"/>
        <w:outlineLvl w:val="1"/>
      </w:pPr>
      <w:r>
        <w:t>Статья 46. Признание утратившим силу Федерального закона "О государственном прогнозировании и программах социально-экономического развития Российской Федерации"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Normal"/>
        <w:ind w:firstLine="540"/>
        <w:jc w:val="both"/>
      </w:pPr>
      <w:r>
        <w:t xml:space="preserve">Признать утратившим силу Федеральный </w:t>
      </w:r>
      <w:hyperlink r:id="rId73">
        <w:r>
          <w:rPr>
            <w:color w:val="0000FF"/>
          </w:rPr>
          <w:t>закон</w:t>
        </w:r>
      </w:hyperlink>
      <w:r>
        <w:t xml:space="preserve"> от 20 июля 1995 года N 115-ФЗ "О государственном прогнозировании и программах социально-экономического развития Российской Федерации" (Собрание законодательства Российской Федерации, 1995, N 30, ст. 2871).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Title"/>
        <w:ind w:firstLine="540"/>
        <w:jc w:val="both"/>
        <w:outlineLvl w:val="1"/>
      </w:pPr>
      <w:r>
        <w:t>Статья 47. Заключительные положения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Normal"/>
        <w:ind w:firstLine="540"/>
        <w:jc w:val="both"/>
      </w:pPr>
      <w:bookmarkStart w:id="4" w:name="P713"/>
      <w:bookmarkEnd w:id="4"/>
      <w:r>
        <w:t>1. Со дня вступления в силу настоящего Федерального закона до 1 января 2015 года разработать план подготовки предусмотренных настоящим Федеральным законом документов стратегического планирования, содержащий сроки разработки и утверждения (одобрения) документов стратегического планирования.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2. Со дня вступления в силу настоящего Федерального закона до 1 января 2016 года: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 xml:space="preserve">1) разработать нормативные правовые </w:t>
      </w:r>
      <w:hyperlink r:id="rId74">
        <w:r>
          <w:rPr>
            <w:color w:val="0000FF"/>
          </w:rPr>
          <w:t>акты</w:t>
        </w:r>
      </w:hyperlink>
      <w:r>
        <w:t>, определяющие порядок разработки и корректировки документов стратегического планирования, а также осуществления мониторинга и контроля реализации документов стратегического планирования;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 xml:space="preserve">2) создать федеральный государственный реестр документов стратегического планирования в соответствии со </w:t>
      </w:r>
      <w:hyperlink w:anchor="P274">
        <w:r>
          <w:rPr>
            <w:color w:val="0000FF"/>
          </w:rPr>
          <w:t>статьей 12</w:t>
        </w:r>
      </w:hyperlink>
      <w:r>
        <w:t xml:space="preserve"> настоящего Федерального закона;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 xml:space="preserve">3) утратил силу. - Федеральный </w:t>
      </w:r>
      <w:hyperlink r:id="rId75">
        <w:r>
          <w:rPr>
            <w:color w:val="0000FF"/>
          </w:rPr>
          <w:t>закон</w:t>
        </w:r>
      </w:hyperlink>
      <w:r>
        <w:t xml:space="preserve"> от 23.06.2016 N 210-ФЗ.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2.1. Со дня вступления в силу настоящего Федерального закона до 1 января 2017 года:</w:t>
      </w:r>
    </w:p>
    <w:p w:rsidR="0028665B" w:rsidRDefault="0028665B">
      <w:pPr>
        <w:pStyle w:val="ConsPlusNormal"/>
        <w:spacing w:before="220"/>
        <w:ind w:firstLine="540"/>
        <w:jc w:val="both"/>
      </w:pPr>
      <w:bookmarkStart w:id="5" w:name="P719"/>
      <w:bookmarkEnd w:id="5"/>
      <w:r>
        <w:t>1) разработать стратегический прогноз Российской Федерации;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 xml:space="preserve">2) осуществить информационное обеспечение стратегического планирования в соответствии со </w:t>
      </w:r>
      <w:hyperlink w:anchor="P287">
        <w:r>
          <w:rPr>
            <w:color w:val="0000FF"/>
          </w:rPr>
          <w:t>статьей 14</w:t>
        </w:r>
      </w:hyperlink>
      <w:r>
        <w:t xml:space="preserve"> настоящего Федерального закона.</w:t>
      </w:r>
    </w:p>
    <w:p w:rsidR="0028665B" w:rsidRDefault="0028665B">
      <w:pPr>
        <w:pStyle w:val="ConsPlusNormal"/>
        <w:jc w:val="both"/>
      </w:pPr>
      <w:r>
        <w:t xml:space="preserve">(часть 2.1 введена Федеральным </w:t>
      </w:r>
      <w:hyperlink r:id="rId76">
        <w:r>
          <w:rPr>
            <w:color w:val="0000FF"/>
          </w:rPr>
          <w:t>законом</w:t>
        </w:r>
      </w:hyperlink>
      <w:r>
        <w:t xml:space="preserve"> от 23.06.2016 N 210-ФЗ)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 xml:space="preserve">3. Утратил силу. - Федеральный </w:t>
      </w:r>
      <w:hyperlink r:id="rId77">
        <w:r>
          <w:rPr>
            <w:color w:val="0000FF"/>
          </w:rPr>
          <w:t>закон</w:t>
        </w:r>
      </w:hyperlink>
      <w:r>
        <w:t xml:space="preserve"> от 23.06.2016 N 210-ФЗ.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3.1. Со дня вступления в силу настоящего Федерального закона до 1 января 2018 года:</w:t>
      </w:r>
    </w:p>
    <w:p w:rsidR="0028665B" w:rsidRDefault="0028665B">
      <w:pPr>
        <w:pStyle w:val="ConsPlusNormal"/>
        <w:spacing w:before="220"/>
        <w:ind w:firstLine="540"/>
        <w:jc w:val="both"/>
      </w:pPr>
      <w:bookmarkStart w:id="6" w:name="P724"/>
      <w:bookmarkEnd w:id="6"/>
      <w:r>
        <w:t>1) разработать стратегию социально-экономического развития Российской Федерации;</w:t>
      </w:r>
    </w:p>
    <w:p w:rsidR="0028665B" w:rsidRDefault="0028665B">
      <w:pPr>
        <w:pStyle w:val="ConsPlusNormal"/>
        <w:spacing w:before="220"/>
        <w:ind w:firstLine="540"/>
        <w:jc w:val="both"/>
      </w:pPr>
      <w:bookmarkStart w:id="7" w:name="P725"/>
      <w:bookmarkEnd w:id="7"/>
      <w:r>
        <w:t>2) привести в соответствие с настоящим Федеральным законом прогноз научно-технологического развития Российской Федерации.</w:t>
      </w:r>
    </w:p>
    <w:p w:rsidR="0028665B" w:rsidRDefault="0028665B">
      <w:pPr>
        <w:pStyle w:val="ConsPlusNormal"/>
        <w:jc w:val="both"/>
      </w:pPr>
      <w:r>
        <w:t xml:space="preserve">(часть 3.1 введена Федеральным </w:t>
      </w:r>
      <w:hyperlink r:id="rId78">
        <w:r>
          <w:rPr>
            <w:color w:val="0000FF"/>
          </w:rPr>
          <w:t>законом</w:t>
        </w:r>
      </w:hyperlink>
      <w:r>
        <w:t xml:space="preserve"> от 23.06.2016 N 210-ФЗ)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3.2. Со дня вступления в силу настоящего Федерального закона до 1 января 2019 года: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 xml:space="preserve">1) разработать документы стратегического планирования в соответствии с планом подготовки документов стратегического планирования, предусмотренным </w:t>
      </w:r>
      <w:hyperlink w:anchor="P713">
        <w:r>
          <w:rPr>
            <w:color w:val="0000FF"/>
          </w:rPr>
          <w:t>частью 1</w:t>
        </w:r>
      </w:hyperlink>
      <w:r>
        <w:t xml:space="preserve"> настоящей статьи, за исключением документов стратегического планирования, указанных в </w:t>
      </w:r>
      <w:hyperlink w:anchor="P719">
        <w:r>
          <w:rPr>
            <w:color w:val="0000FF"/>
          </w:rPr>
          <w:t>пункте 1 части 2.1</w:t>
        </w:r>
      </w:hyperlink>
      <w:r>
        <w:t xml:space="preserve"> и </w:t>
      </w:r>
      <w:hyperlink w:anchor="P724">
        <w:r>
          <w:rPr>
            <w:color w:val="0000FF"/>
          </w:rPr>
          <w:t>пункте 1 части 3.1</w:t>
        </w:r>
      </w:hyperlink>
      <w:r>
        <w:t xml:space="preserve"> настоящей статьи;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 xml:space="preserve">2) привести в соответствие с настоящим Федеральным законом действующие документы стратегического планирования, принятые до дня вступления в силу настоящего Федерального закона, за исключением документа стратегического планирования, указанного в </w:t>
      </w:r>
      <w:hyperlink w:anchor="P725">
        <w:r>
          <w:rPr>
            <w:color w:val="0000FF"/>
          </w:rPr>
          <w:t>пункте 2 части 3.1</w:t>
        </w:r>
      </w:hyperlink>
      <w:r>
        <w:t xml:space="preserve"> настоящей статьи.</w:t>
      </w:r>
    </w:p>
    <w:p w:rsidR="0028665B" w:rsidRDefault="0028665B">
      <w:pPr>
        <w:pStyle w:val="ConsPlusNormal"/>
        <w:jc w:val="both"/>
      </w:pPr>
      <w:r>
        <w:t xml:space="preserve">(часть 3.2 введена Федеральным </w:t>
      </w:r>
      <w:hyperlink r:id="rId79">
        <w:r>
          <w:rPr>
            <w:color w:val="0000FF"/>
          </w:rPr>
          <w:t>законом</w:t>
        </w:r>
      </w:hyperlink>
      <w:r>
        <w:t xml:space="preserve"> от 23.06.2016 N 210-ФЗ)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4. Документы стратегического планирования, принятые до дня вступления в силу настоящего Федерального закона, считаются действительными до окончания установленного в них срока, если иное не установлено Президентом Российской Федерации, Правительством Российской Федерации или высшими исполнительными органами государственной власти субъектов Российской Федерации.</w:t>
      </w:r>
    </w:p>
    <w:p w:rsidR="0028665B" w:rsidRDefault="0028665B">
      <w:pPr>
        <w:pStyle w:val="ConsPlusNormal"/>
        <w:spacing w:before="220"/>
        <w:ind w:firstLine="540"/>
        <w:jc w:val="both"/>
      </w:pPr>
      <w:r>
        <w:t>5. Федеральные целевые программы реализуются до окончания срока их действия.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Normal"/>
        <w:jc w:val="right"/>
      </w:pPr>
      <w:r>
        <w:t>Президент</w:t>
      </w:r>
    </w:p>
    <w:p w:rsidR="0028665B" w:rsidRDefault="0028665B">
      <w:pPr>
        <w:pStyle w:val="ConsPlusNormal"/>
        <w:jc w:val="right"/>
      </w:pPr>
      <w:r>
        <w:t>Российской Федерации</w:t>
      </w:r>
    </w:p>
    <w:p w:rsidR="0028665B" w:rsidRDefault="0028665B">
      <w:pPr>
        <w:pStyle w:val="ConsPlusNormal"/>
        <w:jc w:val="right"/>
      </w:pPr>
      <w:r>
        <w:t>В.ПУТИН</w:t>
      </w:r>
    </w:p>
    <w:p w:rsidR="0028665B" w:rsidRDefault="0028665B">
      <w:pPr>
        <w:pStyle w:val="ConsPlusNormal"/>
      </w:pPr>
      <w:r>
        <w:t>Москва, Кремль</w:t>
      </w:r>
      <w:bookmarkStart w:id="8" w:name="_GoBack"/>
      <w:bookmarkEnd w:id="8"/>
    </w:p>
    <w:p w:rsidR="0028665B" w:rsidRDefault="0028665B">
      <w:pPr>
        <w:pStyle w:val="ConsPlusNormal"/>
        <w:spacing w:before="220"/>
      </w:pPr>
      <w:r>
        <w:t>28 июня 2014 года</w:t>
      </w:r>
    </w:p>
    <w:p w:rsidR="0028665B" w:rsidRDefault="0028665B">
      <w:pPr>
        <w:pStyle w:val="ConsPlusNormal"/>
        <w:spacing w:before="220"/>
      </w:pPr>
      <w:r>
        <w:t>N 172-ФЗ</w:t>
      </w: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Normal"/>
        <w:ind w:firstLine="540"/>
        <w:jc w:val="both"/>
      </w:pPr>
    </w:p>
    <w:p w:rsidR="0028665B" w:rsidRDefault="0028665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8665B" w:rsidRDefault="0028665B"/>
    <w:sectPr w:rsidR="0028665B" w:rsidSect="00AE3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65B"/>
    <w:rsid w:val="0028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08FE64-76B0-4F11-8BB5-3E5BB8B0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66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8665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866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8665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866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8665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8665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8665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210213&amp;dst=100010" TargetMode="External"/><Relationship Id="rId21" Type="http://schemas.openxmlformats.org/officeDocument/2006/relationships/hyperlink" Target="https://login.consultant.ru/link/?req=doc&amp;base=LAW&amp;n=451074" TargetMode="External"/><Relationship Id="rId42" Type="http://schemas.openxmlformats.org/officeDocument/2006/relationships/hyperlink" Target="https://login.consultant.ru/link/?req=doc&amp;base=LAW&amp;n=157978" TargetMode="External"/><Relationship Id="rId47" Type="http://schemas.openxmlformats.org/officeDocument/2006/relationships/hyperlink" Target="https://login.consultant.ru/link/?req=doc&amp;base=LAW&amp;n=427706" TargetMode="External"/><Relationship Id="rId63" Type="http://schemas.openxmlformats.org/officeDocument/2006/relationships/hyperlink" Target="https://login.consultant.ru/link/?req=doc&amp;base=LAW&amp;n=329289&amp;dst=100013" TargetMode="External"/><Relationship Id="rId68" Type="http://schemas.openxmlformats.org/officeDocument/2006/relationships/hyperlink" Target="https://login.consultant.ru/link/?req=doc&amp;base=LAW&amp;n=358779&amp;dst=100109" TargetMode="External"/><Relationship Id="rId16" Type="http://schemas.openxmlformats.org/officeDocument/2006/relationships/hyperlink" Target="https://login.consultant.ru/link/?req=doc&amp;base=LAW&amp;n=388678&amp;dst=100010" TargetMode="External"/><Relationship Id="rId11" Type="http://schemas.openxmlformats.org/officeDocument/2006/relationships/hyperlink" Target="https://login.consultant.ru/link/?req=doc&amp;base=LAW&amp;n=439918&amp;dst=100008" TargetMode="External"/><Relationship Id="rId32" Type="http://schemas.openxmlformats.org/officeDocument/2006/relationships/hyperlink" Target="https://login.consultant.ru/link/?req=doc&amp;base=LAW&amp;n=415601&amp;dst=100041" TargetMode="External"/><Relationship Id="rId37" Type="http://schemas.openxmlformats.org/officeDocument/2006/relationships/hyperlink" Target="https://login.consultant.ru/link/?req=doc&amp;base=LAW&amp;n=356024&amp;dst=100011" TargetMode="External"/><Relationship Id="rId53" Type="http://schemas.openxmlformats.org/officeDocument/2006/relationships/hyperlink" Target="https://login.consultant.ru/link/?req=doc&amp;base=LAW&amp;n=358779&amp;dst=100106" TargetMode="External"/><Relationship Id="rId58" Type="http://schemas.openxmlformats.org/officeDocument/2006/relationships/hyperlink" Target="https://login.consultant.ru/link/?req=doc&amp;base=LAW&amp;n=420810&amp;dst=100040" TargetMode="External"/><Relationship Id="rId74" Type="http://schemas.openxmlformats.org/officeDocument/2006/relationships/hyperlink" Target="https://login.consultant.ru/link/?req=doc&amp;base=LAW&amp;n=188198&amp;dst=100008" TargetMode="External"/><Relationship Id="rId79" Type="http://schemas.openxmlformats.org/officeDocument/2006/relationships/hyperlink" Target="https://login.consultant.ru/link/?req=doc&amp;base=LAW&amp;n=199998&amp;dst=100022" TargetMode="External"/><Relationship Id="rId5" Type="http://schemas.openxmlformats.org/officeDocument/2006/relationships/hyperlink" Target="https://login.consultant.ru/link/?req=doc&amp;base=LAW&amp;n=199998&amp;dst=100008" TargetMode="External"/><Relationship Id="rId61" Type="http://schemas.openxmlformats.org/officeDocument/2006/relationships/hyperlink" Target="https://login.consultant.ru/link/?req=doc&amp;base=LAW&amp;n=420810&amp;dst=100041" TargetMode="External"/><Relationship Id="rId19" Type="http://schemas.openxmlformats.org/officeDocument/2006/relationships/hyperlink" Target="https://login.consultant.ru/link/?req=doc&amp;base=LAW&amp;n=372541&amp;dst=100074" TargetMode="External"/><Relationship Id="rId14" Type="http://schemas.openxmlformats.org/officeDocument/2006/relationships/hyperlink" Target="https://login.consultant.ru/link/?req=doc&amp;base=LAW&amp;n=400057&amp;dst=100012" TargetMode="External"/><Relationship Id="rId22" Type="http://schemas.openxmlformats.org/officeDocument/2006/relationships/hyperlink" Target="https://login.consultant.ru/link/?req=doc&amp;base=LAW&amp;n=200571&amp;dst=100125" TargetMode="External"/><Relationship Id="rId27" Type="http://schemas.openxmlformats.org/officeDocument/2006/relationships/hyperlink" Target="https://login.consultant.ru/link/?req=doc&amp;base=LAW&amp;n=184511&amp;dst=100008" TargetMode="External"/><Relationship Id="rId30" Type="http://schemas.openxmlformats.org/officeDocument/2006/relationships/hyperlink" Target="https://login.consultant.ru/link/?req=doc&amp;base=LAW&amp;n=379344&amp;dst=100016" TargetMode="External"/><Relationship Id="rId35" Type="http://schemas.openxmlformats.org/officeDocument/2006/relationships/hyperlink" Target="https://login.consultant.ru/link/?req=doc&amp;base=LAW&amp;n=428211&amp;dst=100009" TargetMode="External"/><Relationship Id="rId43" Type="http://schemas.openxmlformats.org/officeDocument/2006/relationships/hyperlink" Target="https://login.consultant.ru/link/?req=doc&amp;base=LAW&amp;n=455024&amp;dst=100034" TargetMode="External"/><Relationship Id="rId48" Type="http://schemas.openxmlformats.org/officeDocument/2006/relationships/hyperlink" Target="https://login.consultant.ru/link/?req=doc&amp;base=LAW&amp;n=443403&amp;dst=100010" TargetMode="External"/><Relationship Id="rId56" Type="http://schemas.openxmlformats.org/officeDocument/2006/relationships/hyperlink" Target="https://login.consultant.ru/link/?req=doc&amp;base=LAW&amp;n=453995&amp;dst=100179" TargetMode="External"/><Relationship Id="rId64" Type="http://schemas.openxmlformats.org/officeDocument/2006/relationships/hyperlink" Target="https://login.consultant.ru/link/?req=doc&amp;base=LAW&amp;n=465808" TargetMode="External"/><Relationship Id="rId69" Type="http://schemas.openxmlformats.org/officeDocument/2006/relationships/hyperlink" Target="https://login.consultant.ru/link/?req=doc&amp;base=LAW&amp;n=450837" TargetMode="External"/><Relationship Id="rId77" Type="http://schemas.openxmlformats.org/officeDocument/2006/relationships/hyperlink" Target="https://login.consultant.ru/link/?req=doc&amp;base=LAW&amp;n=199998&amp;dst=100017" TargetMode="External"/><Relationship Id="rId8" Type="http://schemas.openxmlformats.org/officeDocument/2006/relationships/hyperlink" Target="https://login.consultant.ru/link/?req=doc&amp;base=LAW&amp;n=453995&amp;dst=100175" TargetMode="External"/><Relationship Id="rId51" Type="http://schemas.openxmlformats.org/officeDocument/2006/relationships/hyperlink" Target="https://login.consultant.ru/link/?req=doc&amp;base=LAW&amp;n=465808" TargetMode="External"/><Relationship Id="rId72" Type="http://schemas.openxmlformats.org/officeDocument/2006/relationships/hyperlink" Target="https://login.consultant.ru/link/?req=doc&amp;base=LAW&amp;n=420810&amp;dst=100044" TargetMode="External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2875" TargetMode="External"/><Relationship Id="rId17" Type="http://schemas.openxmlformats.org/officeDocument/2006/relationships/hyperlink" Target="https://login.consultant.ru/link/?req=doc&amp;base=LAW&amp;n=181730&amp;dst=100012" TargetMode="External"/><Relationship Id="rId25" Type="http://schemas.openxmlformats.org/officeDocument/2006/relationships/hyperlink" Target="https://login.consultant.ru/link/?req=doc&amp;base=LAW&amp;n=181730&amp;dst=100012" TargetMode="External"/><Relationship Id="rId33" Type="http://schemas.openxmlformats.org/officeDocument/2006/relationships/hyperlink" Target="https://login.consultant.ru/link/?req=doc&amp;base=LAW&amp;n=200571&amp;dst=100139" TargetMode="External"/><Relationship Id="rId38" Type="http://schemas.openxmlformats.org/officeDocument/2006/relationships/hyperlink" Target="https://login.consultant.ru/link/?req=doc&amp;base=LAW&amp;n=210967&amp;dst=100015" TargetMode="External"/><Relationship Id="rId46" Type="http://schemas.openxmlformats.org/officeDocument/2006/relationships/hyperlink" Target="https://login.consultant.ru/link/?req=doc&amp;base=LAW&amp;n=465808" TargetMode="External"/><Relationship Id="rId59" Type="http://schemas.openxmlformats.org/officeDocument/2006/relationships/hyperlink" Target="https://login.consultant.ru/link/?req=doc&amp;base=LAW&amp;n=363975&amp;dst=100008" TargetMode="External"/><Relationship Id="rId67" Type="http://schemas.openxmlformats.org/officeDocument/2006/relationships/hyperlink" Target="https://login.consultant.ru/link/?req=doc&amp;base=LAW&amp;n=465808" TargetMode="External"/><Relationship Id="rId20" Type="http://schemas.openxmlformats.org/officeDocument/2006/relationships/hyperlink" Target="https://login.consultant.ru/link/?req=doc&amp;base=LAW&amp;n=451726" TargetMode="External"/><Relationship Id="rId41" Type="http://schemas.openxmlformats.org/officeDocument/2006/relationships/hyperlink" Target="https://login.consultant.ru/link/?req=doc&amp;base=LAW&amp;n=439918&amp;dst=100008" TargetMode="External"/><Relationship Id="rId54" Type="http://schemas.openxmlformats.org/officeDocument/2006/relationships/hyperlink" Target="https://login.consultant.ru/link/?req=doc&amp;base=LAW&amp;n=450837" TargetMode="External"/><Relationship Id="rId62" Type="http://schemas.openxmlformats.org/officeDocument/2006/relationships/hyperlink" Target="https://login.consultant.ru/link/?req=doc&amp;base=LAW&amp;n=329289&amp;dst=100011" TargetMode="External"/><Relationship Id="rId70" Type="http://schemas.openxmlformats.org/officeDocument/2006/relationships/hyperlink" Target="https://login.consultant.ru/link/?req=doc&amp;base=LAW&amp;n=465808" TargetMode="External"/><Relationship Id="rId75" Type="http://schemas.openxmlformats.org/officeDocument/2006/relationships/hyperlink" Target="https://login.consultant.ru/link/?req=doc&amp;base=LAW&amp;n=199998&amp;dst=10001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00571&amp;dst=100122" TargetMode="External"/><Relationship Id="rId15" Type="http://schemas.openxmlformats.org/officeDocument/2006/relationships/hyperlink" Target="https://login.consultant.ru/link/?req=doc&amp;base=LAW&amp;n=465572" TargetMode="External"/><Relationship Id="rId23" Type="http://schemas.openxmlformats.org/officeDocument/2006/relationships/hyperlink" Target="https://login.consultant.ru/link/?req=doc&amp;base=LAW&amp;n=453995&amp;dst=100176" TargetMode="External"/><Relationship Id="rId28" Type="http://schemas.openxmlformats.org/officeDocument/2006/relationships/hyperlink" Target="https://login.consultant.ru/link/?req=doc&amp;base=LAW&amp;n=389271&amp;dst=100013" TargetMode="External"/><Relationship Id="rId36" Type="http://schemas.openxmlformats.org/officeDocument/2006/relationships/hyperlink" Target="https://login.consultant.ru/link/?req=doc&amp;base=LAW&amp;n=450837" TargetMode="External"/><Relationship Id="rId49" Type="http://schemas.openxmlformats.org/officeDocument/2006/relationships/hyperlink" Target="https://login.consultant.ru/link/?req=doc&amp;base=LAW&amp;n=184270&amp;dst=100008" TargetMode="External"/><Relationship Id="rId57" Type="http://schemas.openxmlformats.org/officeDocument/2006/relationships/hyperlink" Target="https://login.consultant.ru/link/?req=doc&amp;base=LAW&amp;n=410213&amp;dst=100008" TargetMode="External"/><Relationship Id="rId10" Type="http://schemas.openxmlformats.org/officeDocument/2006/relationships/hyperlink" Target="https://login.consultant.ru/link/?req=doc&amp;base=LAW&amp;n=358779&amp;dst=100105" TargetMode="External"/><Relationship Id="rId31" Type="http://schemas.openxmlformats.org/officeDocument/2006/relationships/hyperlink" Target="https://login.consultant.ru/link/?req=doc&amp;base=LAW&amp;n=415601&amp;dst=100010" TargetMode="External"/><Relationship Id="rId44" Type="http://schemas.openxmlformats.org/officeDocument/2006/relationships/hyperlink" Target="https://login.consultant.ru/link/?req=doc&amp;base=LAW&amp;n=312165" TargetMode="External"/><Relationship Id="rId52" Type="http://schemas.openxmlformats.org/officeDocument/2006/relationships/hyperlink" Target="https://login.consultant.ru/link/?req=doc&amp;base=LAW&amp;n=463709&amp;dst=100024" TargetMode="External"/><Relationship Id="rId60" Type="http://schemas.openxmlformats.org/officeDocument/2006/relationships/hyperlink" Target="https://login.consultant.ru/link/?req=doc&amp;base=LAW&amp;n=199998&amp;dst=100010" TargetMode="External"/><Relationship Id="rId65" Type="http://schemas.openxmlformats.org/officeDocument/2006/relationships/hyperlink" Target="https://login.consultant.ru/link/?req=doc&amp;base=LAW&amp;n=329289&amp;dst=100015" TargetMode="External"/><Relationship Id="rId73" Type="http://schemas.openxmlformats.org/officeDocument/2006/relationships/hyperlink" Target="https://login.consultant.ru/link/?req=doc&amp;base=LAW&amp;n=7264" TargetMode="External"/><Relationship Id="rId78" Type="http://schemas.openxmlformats.org/officeDocument/2006/relationships/hyperlink" Target="https://login.consultant.ru/link/?req=doc&amp;base=LAW&amp;n=199998&amp;dst=100018" TargetMode="External"/><Relationship Id="rId81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29289&amp;dst=100009" TargetMode="External"/><Relationship Id="rId13" Type="http://schemas.openxmlformats.org/officeDocument/2006/relationships/hyperlink" Target="https://login.consultant.ru/link/?req=doc&amp;base=LAW&amp;n=200571&amp;dst=100123" TargetMode="External"/><Relationship Id="rId18" Type="http://schemas.openxmlformats.org/officeDocument/2006/relationships/hyperlink" Target="https://login.consultant.ru/link/?req=doc&amp;base=LAW&amp;n=451780" TargetMode="External"/><Relationship Id="rId39" Type="http://schemas.openxmlformats.org/officeDocument/2006/relationships/hyperlink" Target="https://login.consultant.ru/link/?req=doc&amp;base=LAW&amp;n=453995&amp;dst=100178" TargetMode="External"/><Relationship Id="rId34" Type="http://schemas.openxmlformats.org/officeDocument/2006/relationships/hyperlink" Target="https://login.consultant.ru/link/?req=doc&amp;base=LAW&amp;n=199998&amp;dst=100009" TargetMode="External"/><Relationship Id="rId50" Type="http://schemas.openxmlformats.org/officeDocument/2006/relationships/hyperlink" Target="https://login.consultant.ru/link/?req=doc&amp;base=LAW&amp;n=307872&amp;dst=100002" TargetMode="External"/><Relationship Id="rId55" Type="http://schemas.openxmlformats.org/officeDocument/2006/relationships/hyperlink" Target="https://login.consultant.ru/link/?req=doc&amp;base=LAW&amp;n=388678&amp;dst=100010" TargetMode="External"/><Relationship Id="rId76" Type="http://schemas.openxmlformats.org/officeDocument/2006/relationships/hyperlink" Target="https://login.consultant.ru/link/?req=doc&amp;base=LAW&amp;n=199998&amp;dst=100013" TargetMode="External"/><Relationship Id="rId7" Type="http://schemas.openxmlformats.org/officeDocument/2006/relationships/hyperlink" Target="https://login.consultant.ru/link/?req=doc&amp;base=LAW&amp;n=420810&amp;dst=100036" TargetMode="External"/><Relationship Id="rId71" Type="http://schemas.openxmlformats.org/officeDocument/2006/relationships/hyperlink" Target="https://login.consultant.ru/link/?req=doc&amp;base=LAW&amp;n=420810&amp;dst=100043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200571&amp;dst=100127" TargetMode="External"/><Relationship Id="rId24" Type="http://schemas.openxmlformats.org/officeDocument/2006/relationships/hyperlink" Target="https://login.consultant.ru/link/?req=doc&amp;base=LAW&amp;n=420810&amp;dst=100037" TargetMode="External"/><Relationship Id="rId40" Type="http://schemas.openxmlformats.org/officeDocument/2006/relationships/hyperlink" Target="https://login.consultant.ru/link/?req=doc&amp;base=LAW&amp;n=333523&amp;dst=100008" TargetMode="External"/><Relationship Id="rId45" Type="http://schemas.openxmlformats.org/officeDocument/2006/relationships/hyperlink" Target="https://login.consultant.ru/link/?req=doc&amp;base=LAW&amp;n=443369&amp;dst=100009" TargetMode="External"/><Relationship Id="rId66" Type="http://schemas.openxmlformats.org/officeDocument/2006/relationships/hyperlink" Target="https://login.consultant.ru/link/?req=doc&amp;base=LAW&amp;n=329289&amp;dst=1000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18492</Words>
  <Characters>105408</Characters>
  <Application>Microsoft Office Word</Application>
  <DocSecurity>0</DocSecurity>
  <Lines>878</Lines>
  <Paragraphs>247</Paragraphs>
  <ScaleCrop>false</ScaleCrop>
  <Company/>
  <LinksUpToDate>false</LinksUpToDate>
  <CharactersWithSpaces>123653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Аджиева Саида Алибековна</dc:creator>
  <cp:keywords/>
  <dc:description/>
  <cp:lastModifiedBy>Аджиева Саида Алибековна</cp:lastModifiedBy>
  <cp:revision>1</cp:revision>
  <dcterms:created xsi:type="dcterms:W3CDTF">2024-01-23T08:50:00Z</dcterms:created>
  <dcterms:modified xsi:type="dcterms:W3CDTF">2024-01-23T08:51:00Z</dcterms:modified>
</cp:coreProperties>
</file>