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370" w:rsidRPr="002D74A9" w:rsidRDefault="00F41266" w:rsidP="002D74A9">
      <w:pPr>
        <w:ind w:firstLine="12049"/>
        <w:jc w:val="right"/>
        <w:rPr>
          <w:sz w:val="28"/>
          <w:szCs w:val="28"/>
        </w:rPr>
      </w:pPr>
      <w:r w:rsidRPr="00F41266">
        <w:rPr>
          <w:sz w:val="28"/>
          <w:szCs w:val="28"/>
        </w:rPr>
        <w:t>Проект</w:t>
      </w:r>
    </w:p>
    <w:p w:rsidR="00764E2D" w:rsidRPr="002E6459" w:rsidRDefault="00764E2D" w:rsidP="00963E44">
      <w:pPr>
        <w:spacing w:line="276" w:lineRule="auto"/>
        <w:jc w:val="right"/>
        <w:rPr>
          <w:sz w:val="28"/>
          <w:szCs w:val="28"/>
        </w:rPr>
      </w:pPr>
    </w:p>
    <w:p w:rsidR="00940014" w:rsidRPr="002E6459" w:rsidRDefault="00940014" w:rsidP="00940014">
      <w:pPr>
        <w:spacing w:line="276" w:lineRule="auto"/>
        <w:jc w:val="center"/>
        <w:rPr>
          <w:b/>
          <w:sz w:val="28"/>
          <w:szCs w:val="28"/>
        </w:rPr>
      </w:pPr>
      <w:r w:rsidRPr="002E6459">
        <w:rPr>
          <w:b/>
          <w:sz w:val="28"/>
          <w:szCs w:val="28"/>
        </w:rPr>
        <w:t>ПЛАН</w:t>
      </w:r>
    </w:p>
    <w:p w:rsidR="00B5248A" w:rsidRPr="002E6459" w:rsidRDefault="002D74A9" w:rsidP="009400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межрегиональных</w:t>
      </w:r>
      <w:r w:rsidR="00940014" w:rsidRPr="002E6459">
        <w:rPr>
          <w:b/>
          <w:sz w:val="28"/>
          <w:szCs w:val="28"/>
        </w:rPr>
        <w:t xml:space="preserve"> связей Республики Дагестан</w:t>
      </w:r>
      <w:r w:rsidR="003D7CD0" w:rsidRPr="002E6459">
        <w:rPr>
          <w:b/>
          <w:sz w:val="28"/>
          <w:szCs w:val="28"/>
        </w:rPr>
        <w:t xml:space="preserve"> </w:t>
      </w:r>
    </w:p>
    <w:p w:rsidR="00940014" w:rsidRPr="002E6459" w:rsidRDefault="00804AF1" w:rsidP="00940014">
      <w:pPr>
        <w:jc w:val="center"/>
        <w:rPr>
          <w:b/>
          <w:sz w:val="28"/>
          <w:szCs w:val="28"/>
        </w:rPr>
      </w:pPr>
      <w:r w:rsidRPr="002E6459">
        <w:rPr>
          <w:b/>
          <w:sz w:val="28"/>
          <w:szCs w:val="28"/>
        </w:rPr>
        <w:t>январь - ию</w:t>
      </w:r>
      <w:r w:rsidR="00E300C8" w:rsidRPr="002E6459">
        <w:rPr>
          <w:b/>
          <w:sz w:val="28"/>
          <w:szCs w:val="28"/>
        </w:rPr>
        <w:t>н</w:t>
      </w:r>
      <w:r w:rsidRPr="002E6459">
        <w:rPr>
          <w:b/>
          <w:sz w:val="28"/>
          <w:szCs w:val="28"/>
        </w:rPr>
        <w:t>ь</w:t>
      </w:r>
      <w:r w:rsidR="00A71CC2" w:rsidRPr="002E6459">
        <w:rPr>
          <w:b/>
          <w:sz w:val="28"/>
          <w:szCs w:val="28"/>
        </w:rPr>
        <w:t xml:space="preserve"> 2020</w:t>
      </w:r>
      <w:r w:rsidR="00940014" w:rsidRPr="002E6459">
        <w:rPr>
          <w:b/>
          <w:sz w:val="28"/>
          <w:szCs w:val="28"/>
        </w:rPr>
        <w:t xml:space="preserve"> г</w:t>
      </w:r>
      <w:r w:rsidR="00915BDF" w:rsidRPr="002E6459">
        <w:rPr>
          <w:b/>
          <w:sz w:val="28"/>
          <w:szCs w:val="28"/>
        </w:rPr>
        <w:t>ода</w:t>
      </w:r>
    </w:p>
    <w:p w:rsidR="00915BDF" w:rsidRPr="002E6459" w:rsidRDefault="00915BDF" w:rsidP="00940014">
      <w:pPr>
        <w:jc w:val="center"/>
        <w:rPr>
          <w:sz w:val="28"/>
          <w:szCs w:val="28"/>
        </w:rPr>
      </w:pPr>
    </w:p>
    <w:p w:rsidR="00011C8D" w:rsidRPr="002E6459" w:rsidRDefault="00011C8D">
      <w:pPr>
        <w:rPr>
          <w:sz w:val="28"/>
          <w:szCs w:val="28"/>
        </w:rPr>
      </w:pPr>
    </w:p>
    <w:tbl>
      <w:tblPr>
        <w:tblStyle w:val="a3"/>
        <w:tblW w:w="15309" w:type="dxa"/>
        <w:tblInd w:w="-31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4252"/>
        <w:gridCol w:w="2126"/>
        <w:gridCol w:w="3543"/>
      </w:tblGrid>
      <w:tr w:rsidR="002322E7" w:rsidRPr="002E6459" w:rsidTr="00876C93">
        <w:trPr>
          <w:tblHeader/>
        </w:trPr>
        <w:tc>
          <w:tcPr>
            <w:tcW w:w="568" w:type="dxa"/>
          </w:tcPr>
          <w:p w:rsidR="002322E7" w:rsidRPr="002E6459" w:rsidRDefault="002322E7" w:rsidP="002322E7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E64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322E7" w:rsidRPr="002E6459" w:rsidRDefault="002322E7" w:rsidP="002322E7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645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E645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</w:tcPr>
          <w:p w:rsidR="002322E7" w:rsidRPr="002E6459" w:rsidRDefault="002322E7" w:rsidP="00876C93">
            <w:pPr>
              <w:rPr>
                <w:sz w:val="28"/>
                <w:szCs w:val="28"/>
              </w:rPr>
            </w:pPr>
            <w:r w:rsidRPr="002E6459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252" w:type="dxa"/>
          </w:tcPr>
          <w:p w:rsidR="002322E7" w:rsidRPr="002E6459" w:rsidRDefault="002322E7" w:rsidP="00876C93">
            <w:pPr>
              <w:rPr>
                <w:sz w:val="28"/>
                <w:szCs w:val="28"/>
              </w:rPr>
            </w:pPr>
            <w:r w:rsidRPr="002E6459"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2126" w:type="dxa"/>
          </w:tcPr>
          <w:p w:rsidR="002322E7" w:rsidRPr="002E6459" w:rsidRDefault="002322E7" w:rsidP="00876C93">
            <w:pPr>
              <w:jc w:val="center"/>
              <w:rPr>
                <w:sz w:val="28"/>
                <w:szCs w:val="28"/>
              </w:rPr>
            </w:pPr>
            <w:r w:rsidRPr="002E6459">
              <w:rPr>
                <w:sz w:val="28"/>
                <w:szCs w:val="28"/>
              </w:rPr>
              <w:t>Сроки</w:t>
            </w:r>
            <w:r w:rsidRPr="002E6459">
              <w:rPr>
                <w:sz w:val="28"/>
                <w:szCs w:val="28"/>
                <w:lang w:val="en-US"/>
              </w:rPr>
              <w:t xml:space="preserve"> </w:t>
            </w:r>
            <w:r w:rsidRPr="002E6459">
              <w:rPr>
                <w:sz w:val="28"/>
                <w:szCs w:val="28"/>
              </w:rPr>
              <w:t>исполнения</w:t>
            </w:r>
          </w:p>
          <w:p w:rsidR="002322E7" w:rsidRPr="002E6459" w:rsidRDefault="002322E7" w:rsidP="00876C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2322E7" w:rsidRPr="002E6459" w:rsidRDefault="002322E7" w:rsidP="00876C93">
            <w:pPr>
              <w:tabs>
                <w:tab w:val="left" w:pos="3152"/>
              </w:tabs>
              <w:ind w:left="34" w:right="110"/>
              <w:jc w:val="center"/>
              <w:rPr>
                <w:sz w:val="28"/>
                <w:szCs w:val="28"/>
              </w:rPr>
            </w:pPr>
            <w:r w:rsidRPr="002E6459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BB7193" w:rsidRPr="00A12063" w:rsidTr="00876C93">
        <w:trPr>
          <w:trHeight w:val="1165"/>
        </w:trPr>
        <w:tc>
          <w:tcPr>
            <w:tcW w:w="568" w:type="dxa"/>
          </w:tcPr>
          <w:p w:rsidR="00BB7193" w:rsidRPr="00A12063" w:rsidRDefault="00E61010" w:rsidP="00BB7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  <w:vAlign w:val="center"/>
          </w:tcPr>
          <w:p w:rsidR="00BB7193" w:rsidRPr="00725D0D" w:rsidRDefault="00BB7193" w:rsidP="00876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 xml:space="preserve">Совместные научно- исследовательские работы в области растениеводства и селекции с ФГБОУ </w:t>
            </w:r>
            <w:proofErr w:type="gramStart"/>
            <w:r w:rsidRPr="00725D0D">
              <w:rPr>
                <w:sz w:val="28"/>
                <w:szCs w:val="28"/>
              </w:rPr>
              <w:t>ВО</w:t>
            </w:r>
            <w:proofErr w:type="gramEnd"/>
            <w:r w:rsidRPr="00725D0D">
              <w:rPr>
                <w:sz w:val="28"/>
                <w:szCs w:val="28"/>
              </w:rPr>
              <w:t xml:space="preserve"> Ставропольский ГАУ, ФГБНУ «Краснодарский НИИСХ им. Лукьяненко», ФГБНУ «Всероссийский научно- исследовательский институт масличных культур им. </w:t>
            </w:r>
            <w:proofErr w:type="spellStart"/>
            <w:r w:rsidRPr="00725D0D">
              <w:rPr>
                <w:sz w:val="28"/>
                <w:szCs w:val="28"/>
              </w:rPr>
              <w:t>Пустовойта</w:t>
            </w:r>
            <w:proofErr w:type="spellEnd"/>
            <w:r w:rsidRPr="00725D0D">
              <w:rPr>
                <w:sz w:val="28"/>
                <w:szCs w:val="28"/>
              </w:rPr>
              <w:t>»</w:t>
            </w:r>
          </w:p>
        </w:tc>
        <w:tc>
          <w:tcPr>
            <w:tcW w:w="4252" w:type="dxa"/>
          </w:tcPr>
          <w:p w:rsidR="00BB7193" w:rsidRPr="00725D0D" w:rsidRDefault="00BB7193" w:rsidP="00876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Результаты исследований будут направлены на повышение продуктивности зерновых культур и внедрения адаптивных</w:t>
            </w:r>
          </w:p>
          <w:p w:rsidR="00BB7193" w:rsidRPr="00E44E7A" w:rsidRDefault="00BB7193" w:rsidP="00876C9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proofErr w:type="spellStart"/>
            <w:r w:rsidRPr="00E44E7A">
              <w:rPr>
                <w:sz w:val="28"/>
                <w:szCs w:val="28"/>
                <w:lang w:val="en-US"/>
              </w:rPr>
              <w:t>высокоурожайных</w:t>
            </w:r>
            <w:proofErr w:type="spellEnd"/>
            <w:r w:rsidRPr="00E44E7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4E7A">
              <w:rPr>
                <w:sz w:val="28"/>
                <w:szCs w:val="28"/>
                <w:lang w:val="en-US"/>
              </w:rPr>
              <w:t>сортов</w:t>
            </w:r>
            <w:proofErr w:type="spellEnd"/>
          </w:p>
        </w:tc>
        <w:tc>
          <w:tcPr>
            <w:tcW w:w="2126" w:type="dxa"/>
          </w:tcPr>
          <w:p w:rsidR="00BB7193" w:rsidRDefault="00BB7193" w:rsidP="00876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январь-июнь</w:t>
            </w:r>
          </w:p>
          <w:p w:rsidR="00876C93" w:rsidRPr="00876C93" w:rsidRDefault="00876C93" w:rsidP="00876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отдельному графи</w:t>
            </w:r>
            <w:r w:rsidRPr="00876C93">
              <w:rPr>
                <w:sz w:val="28"/>
                <w:szCs w:val="28"/>
              </w:rPr>
              <w:t>ку)</w:t>
            </w:r>
          </w:p>
        </w:tc>
        <w:tc>
          <w:tcPr>
            <w:tcW w:w="3543" w:type="dxa"/>
          </w:tcPr>
          <w:p w:rsidR="00BB7193" w:rsidRPr="00E44E7A" w:rsidRDefault="00BB7193" w:rsidP="00876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E44E7A">
              <w:rPr>
                <w:sz w:val="28"/>
                <w:szCs w:val="28"/>
                <w:lang w:val="en-US"/>
              </w:rPr>
              <w:t>Дагестанский</w:t>
            </w:r>
            <w:proofErr w:type="spellEnd"/>
            <w:r w:rsidRPr="00E44E7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4E7A">
              <w:rPr>
                <w:sz w:val="28"/>
                <w:szCs w:val="28"/>
                <w:lang w:val="en-US"/>
              </w:rPr>
              <w:t>государственный</w:t>
            </w:r>
            <w:proofErr w:type="spellEnd"/>
            <w:r w:rsidRPr="00E44E7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4E7A">
              <w:rPr>
                <w:sz w:val="28"/>
                <w:szCs w:val="28"/>
                <w:lang w:val="en-US"/>
              </w:rPr>
              <w:t>аграрный</w:t>
            </w:r>
            <w:proofErr w:type="spellEnd"/>
            <w:r w:rsidRPr="00E44E7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4E7A">
              <w:rPr>
                <w:sz w:val="28"/>
                <w:szCs w:val="28"/>
                <w:lang w:val="en-US"/>
              </w:rPr>
              <w:t>университет</w:t>
            </w:r>
            <w:proofErr w:type="spellEnd"/>
          </w:p>
        </w:tc>
      </w:tr>
      <w:tr w:rsidR="00DF2CFA" w:rsidRPr="00A12063" w:rsidTr="00876C93">
        <w:trPr>
          <w:trHeight w:val="1165"/>
        </w:trPr>
        <w:tc>
          <w:tcPr>
            <w:tcW w:w="568" w:type="dxa"/>
          </w:tcPr>
          <w:p w:rsidR="00DF2CFA" w:rsidRPr="00A12063" w:rsidRDefault="00E61010" w:rsidP="00BB7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20" w:type="dxa"/>
            <w:vAlign w:val="center"/>
          </w:tcPr>
          <w:p w:rsidR="00DF2CFA" w:rsidRPr="00725D0D" w:rsidRDefault="00DF2CFA" w:rsidP="00876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Обмен информационно-аналитическими, методическими материалами и опытом решения проблем по вопросам содействия занятости населения, трудовой миграции и применения современных инновационных технологий</w:t>
            </w:r>
          </w:p>
        </w:tc>
        <w:tc>
          <w:tcPr>
            <w:tcW w:w="4252" w:type="dxa"/>
          </w:tcPr>
          <w:p w:rsidR="00DF2CFA" w:rsidRPr="00725D0D" w:rsidRDefault="00DF2CFA" w:rsidP="00876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 xml:space="preserve">Расширение возможности трудоустройства безработных и незанятых граждан, проживающих в Республике </w:t>
            </w:r>
            <w:proofErr w:type="spellStart"/>
            <w:r w:rsidRPr="00725D0D">
              <w:rPr>
                <w:sz w:val="28"/>
                <w:szCs w:val="28"/>
              </w:rPr>
              <w:t>Дагестна</w:t>
            </w:r>
            <w:proofErr w:type="spellEnd"/>
          </w:p>
        </w:tc>
        <w:tc>
          <w:tcPr>
            <w:tcW w:w="2126" w:type="dxa"/>
          </w:tcPr>
          <w:p w:rsidR="00DF2CFA" w:rsidRPr="00876C93" w:rsidRDefault="00DF2CFA" w:rsidP="00876C93">
            <w:pPr>
              <w:jc w:val="center"/>
              <w:rPr>
                <w:sz w:val="28"/>
                <w:szCs w:val="28"/>
              </w:rPr>
            </w:pPr>
            <w:r w:rsidRPr="00876C93">
              <w:rPr>
                <w:sz w:val="28"/>
                <w:szCs w:val="28"/>
              </w:rPr>
              <w:t>январь-</w:t>
            </w:r>
          </w:p>
          <w:p w:rsidR="00DF2CFA" w:rsidRPr="00876C93" w:rsidRDefault="00DF2CFA" w:rsidP="00876C93">
            <w:pPr>
              <w:jc w:val="center"/>
              <w:rPr>
                <w:sz w:val="28"/>
                <w:szCs w:val="28"/>
              </w:rPr>
            </w:pPr>
            <w:r w:rsidRPr="00876C93">
              <w:rPr>
                <w:sz w:val="28"/>
                <w:szCs w:val="28"/>
              </w:rPr>
              <w:t>июнь</w:t>
            </w:r>
          </w:p>
          <w:p w:rsidR="00DF2CFA" w:rsidRPr="00876C93" w:rsidRDefault="00876C93" w:rsidP="00876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6C93">
              <w:rPr>
                <w:sz w:val="28"/>
                <w:szCs w:val="28"/>
              </w:rPr>
              <w:t>(по отдельному графи</w:t>
            </w:r>
            <w:r w:rsidR="00DF2CFA" w:rsidRPr="00876C93">
              <w:rPr>
                <w:sz w:val="28"/>
                <w:szCs w:val="28"/>
              </w:rPr>
              <w:t>ку)</w:t>
            </w:r>
          </w:p>
        </w:tc>
        <w:tc>
          <w:tcPr>
            <w:tcW w:w="3543" w:type="dxa"/>
          </w:tcPr>
          <w:p w:rsidR="00DF2CFA" w:rsidRPr="00725D0D" w:rsidRDefault="00DF2CFA" w:rsidP="00876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Министерство труда и социального развития РД</w:t>
            </w:r>
          </w:p>
        </w:tc>
      </w:tr>
      <w:tr w:rsidR="00DF2CFA" w:rsidRPr="00A12063" w:rsidTr="00876C93">
        <w:trPr>
          <w:trHeight w:val="1165"/>
        </w:trPr>
        <w:tc>
          <w:tcPr>
            <w:tcW w:w="568" w:type="dxa"/>
          </w:tcPr>
          <w:p w:rsidR="00DF2CFA" w:rsidRPr="00A12063" w:rsidRDefault="00E61010" w:rsidP="00BB7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20" w:type="dxa"/>
            <w:vAlign w:val="center"/>
          </w:tcPr>
          <w:p w:rsidR="00DF2CFA" w:rsidRPr="00725D0D" w:rsidRDefault="00DF2CFA" w:rsidP="00876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 xml:space="preserve">Участие представителей органов служб занятости в конференциях, семинарах и других мероприятиях, проводимых на территориях Республики Дагестан и других </w:t>
            </w:r>
            <w:r w:rsidRPr="00725D0D">
              <w:rPr>
                <w:sz w:val="28"/>
                <w:szCs w:val="28"/>
              </w:rPr>
              <w:lastRenderedPageBreak/>
              <w:t>субъектах Российской Федерации по вопросам содействия занятости населения и трудовой миграции, в том числе проводимых в режиме видеоконференции</w:t>
            </w:r>
          </w:p>
        </w:tc>
        <w:tc>
          <w:tcPr>
            <w:tcW w:w="4252" w:type="dxa"/>
          </w:tcPr>
          <w:p w:rsidR="00DF2CFA" w:rsidRPr="00725D0D" w:rsidRDefault="00DF2CFA" w:rsidP="00876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lastRenderedPageBreak/>
              <w:t xml:space="preserve">Укрепление партнерских </w:t>
            </w:r>
            <w:proofErr w:type="spellStart"/>
            <w:r w:rsidRPr="00725D0D">
              <w:rPr>
                <w:sz w:val="28"/>
                <w:szCs w:val="28"/>
              </w:rPr>
              <w:t>отношениц</w:t>
            </w:r>
            <w:proofErr w:type="spellEnd"/>
            <w:r w:rsidRPr="00725D0D">
              <w:rPr>
                <w:sz w:val="28"/>
                <w:szCs w:val="28"/>
              </w:rPr>
              <w:t xml:space="preserve"> и привлечение к сотрудничеству вновь создаваемых предприятий </w:t>
            </w:r>
          </w:p>
        </w:tc>
        <w:tc>
          <w:tcPr>
            <w:tcW w:w="2126" w:type="dxa"/>
          </w:tcPr>
          <w:p w:rsidR="00DF2CFA" w:rsidRPr="00876C93" w:rsidRDefault="00DF2CFA" w:rsidP="00876C93">
            <w:pPr>
              <w:jc w:val="center"/>
              <w:rPr>
                <w:sz w:val="28"/>
                <w:szCs w:val="28"/>
              </w:rPr>
            </w:pPr>
            <w:r w:rsidRPr="00876C93">
              <w:rPr>
                <w:sz w:val="28"/>
                <w:szCs w:val="28"/>
              </w:rPr>
              <w:t>январь-</w:t>
            </w:r>
          </w:p>
          <w:p w:rsidR="00DF2CFA" w:rsidRPr="00876C93" w:rsidRDefault="00DF2CFA" w:rsidP="00876C93">
            <w:pPr>
              <w:jc w:val="center"/>
              <w:rPr>
                <w:sz w:val="28"/>
                <w:szCs w:val="28"/>
              </w:rPr>
            </w:pPr>
            <w:r w:rsidRPr="00876C93">
              <w:rPr>
                <w:sz w:val="28"/>
                <w:szCs w:val="28"/>
              </w:rPr>
              <w:t>июнь</w:t>
            </w:r>
          </w:p>
          <w:p w:rsidR="00DF2CFA" w:rsidRPr="00876C93" w:rsidRDefault="00DF2CFA" w:rsidP="00876C93">
            <w:pPr>
              <w:jc w:val="center"/>
              <w:rPr>
                <w:sz w:val="28"/>
                <w:szCs w:val="28"/>
              </w:rPr>
            </w:pPr>
            <w:r w:rsidRPr="00876C93">
              <w:rPr>
                <w:sz w:val="28"/>
                <w:szCs w:val="28"/>
              </w:rPr>
              <w:t>(</w:t>
            </w:r>
            <w:r w:rsidR="00876C93" w:rsidRPr="00876C93">
              <w:rPr>
                <w:sz w:val="28"/>
                <w:szCs w:val="28"/>
              </w:rPr>
              <w:t>по отдельному графи</w:t>
            </w:r>
            <w:r w:rsidRPr="00876C93">
              <w:rPr>
                <w:sz w:val="28"/>
                <w:szCs w:val="28"/>
              </w:rPr>
              <w:t>ку)</w:t>
            </w:r>
          </w:p>
        </w:tc>
        <w:tc>
          <w:tcPr>
            <w:tcW w:w="3543" w:type="dxa"/>
          </w:tcPr>
          <w:p w:rsidR="00DF2CFA" w:rsidRPr="00725D0D" w:rsidRDefault="00DF2CFA" w:rsidP="00876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Министерство труда и социального развития РД</w:t>
            </w:r>
          </w:p>
        </w:tc>
      </w:tr>
      <w:tr w:rsidR="000029D5" w:rsidRPr="00A12063" w:rsidTr="00876C93">
        <w:trPr>
          <w:trHeight w:val="1165"/>
        </w:trPr>
        <w:tc>
          <w:tcPr>
            <w:tcW w:w="568" w:type="dxa"/>
          </w:tcPr>
          <w:p w:rsidR="000029D5" w:rsidRPr="00A12063" w:rsidRDefault="00E61010" w:rsidP="00BB7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820" w:type="dxa"/>
            <w:vAlign w:val="center"/>
          </w:tcPr>
          <w:p w:rsidR="000029D5" w:rsidRPr="000029D5" w:rsidRDefault="000029D5" w:rsidP="00876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XVIII</w:t>
            </w:r>
            <w:r w:rsidRPr="000029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Открытый Региональный конкурс визуального творчества «Радуга» </w:t>
            </w:r>
          </w:p>
        </w:tc>
        <w:tc>
          <w:tcPr>
            <w:tcW w:w="4252" w:type="dxa"/>
          </w:tcPr>
          <w:p w:rsidR="000029D5" w:rsidRPr="00725D0D" w:rsidRDefault="000029D5" w:rsidP="00876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Патриотическое воспитание населения; приобщение подрастающего поколения к истории и культуре родного края; расширение географии регионов-участников</w:t>
            </w:r>
          </w:p>
        </w:tc>
        <w:tc>
          <w:tcPr>
            <w:tcW w:w="2126" w:type="dxa"/>
          </w:tcPr>
          <w:p w:rsidR="000029D5" w:rsidRPr="00876C93" w:rsidRDefault="000029D5" w:rsidP="0087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январь-октябрь</w:t>
            </w:r>
          </w:p>
        </w:tc>
        <w:tc>
          <w:tcPr>
            <w:tcW w:w="3543" w:type="dxa"/>
          </w:tcPr>
          <w:p w:rsidR="000029D5" w:rsidRPr="00725D0D" w:rsidRDefault="000029D5" w:rsidP="00876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ГБУК «Республиканский дом народного творчества»</w:t>
            </w:r>
          </w:p>
        </w:tc>
      </w:tr>
      <w:tr w:rsidR="00BB7193" w:rsidRPr="00A12063" w:rsidTr="00876C93">
        <w:trPr>
          <w:trHeight w:val="1109"/>
        </w:trPr>
        <w:tc>
          <w:tcPr>
            <w:tcW w:w="568" w:type="dxa"/>
          </w:tcPr>
          <w:p w:rsidR="00BB7193" w:rsidRPr="00A12063" w:rsidRDefault="00E61010" w:rsidP="00BB7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820" w:type="dxa"/>
            <w:vAlign w:val="center"/>
          </w:tcPr>
          <w:p w:rsidR="00BB7193" w:rsidRPr="00E44E7A" w:rsidRDefault="00BB7193" w:rsidP="00876C93">
            <w:pPr>
              <w:rPr>
                <w:sz w:val="28"/>
                <w:szCs w:val="28"/>
                <w:lang w:val="en-US"/>
              </w:rPr>
            </w:pPr>
            <w:r w:rsidRPr="00725D0D">
              <w:rPr>
                <w:sz w:val="28"/>
                <w:szCs w:val="28"/>
              </w:rPr>
              <w:t xml:space="preserve">Участие студентов волонтерского отряда колледжа «Горящие сердца» совместно с волонтерами Волгоградского индустриального техникума в круглом столе «Они не вернулись из боя», посвященном </w:t>
            </w:r>
            <w:r w:rsidR="00A75B9E">
              <w:rPr>
                <w:sz w:val="28"/>
                <w:szCs w:val="28"/>
              </w:rPr>
              <w:t xml:space="preserve">   </w:t>
            </w:r>
            <w:r w:rsidRPr="00725D0D">
              <w:rPr>
                <w:sz w:val="28"/>
                <w:szCs w:val="28"/>
              </w:rPr>
              <w:t xml:space="preserve">75-летию </w:t>
            </w:r>
            <w:proofErr w:type="spellStart"/>
            <w:r w:rsidRPr="00E44E7A">
              <w:rPr>
                <w:sz w:val="28"/>
                <w:szCs w:val="28"/>
                <w:lang w:val="en-US"/>
              </w:rPr>
              <w:t>Победы</w:t>
            </w:r>
            <w:proofErr w:type="spellEnd"/>
            <w:r w:rsidRPr="00E44E7A">
              <w:rPr>
                <w:sz w:val="28"/>
                <w:szCs w:val="28"/>
                <w:lang w:val="en-US"/>
              </w:rPr>
              <w:t xml:space="preserve"> в ВОВ. Посещение историко-мемориального комплекса «Мамаев курган»</w:t>
            </w:r>
          </w:p>
        </w:tc>
        <w:tc>
          <w:tcPr>
            <w:tcW w:w="4252" w:type="dxa"/>
          </w:tcPr>
          <w:p w:rsidR="00BB7193" w:rsidRPr="00725D0D" w:rsidRDefault="00BB7193" w:rsidP="00876C93">
            <w:pPr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Воспитание чувства</w:t>
            </w:r>
          </w:p>
          <w:p w:rsidR="00BB7193" w:rsidRPr="00725D0D" w:rsidRDefault="00BB7193" w:rsidP="00876C93">
            <w:pPr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гордости за подвиги защитников Отечества; воспитание истинных патриотов, достойных граждан своей Родины</w:t>
            </w:r>
          </w:p>
        </w:tc>
        <w:tc>
          <w:tcPr>
            <w:tcW w:w="2126" w:type="dxa"/>
          </w:tcPr>
          <w:p w:rsidR="00BB7193" w:rsidRPr="00E44E7A" w:rsidRDefault="00BB7193" w:rsidP="00876C93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E44E7A">
              <w:rPr>
                <w:sz w:val="28"/>
                <w:szCs w:val="28"/>
                <w:lang w:val="en-US"/>
              </w:rPr>
              <w:t>январь</w:t>
            </w:r>
            <w:proofErr w:type="spellEnd"/>
          </w:p>
        </w:tc>
        <w:tc>
          <w:tcPr>
            <w:tcW w:w="3543" w:type="dxa"/>
          </w:tcPr>
          <w:p w:rsidR="00BB7193" w:rsidRPr="00E44E7A" w:rsidRDefault="00BB7193" w:rsidP="00876C93">
            <w:pPr>
              <w:jc w:val="center"/>
              <w:rPr>
                <w:sz w:val="28"/>
                <w:szCs w:val="28"/>
                <w:lang w:val="en-US"/>
              </w:rPr>
            </w:pPr>
            <w:r w:rsidRPr="00725D0D">
              <w:rPr>
                <w:sz w:val="28"/>
                <w:szCs w:val="28"/>
              </w:rPr>
              <w:t xml:space="preserve">Колледж машиностроения и сервиса им. </w:t>
            </w:r>
            <w:proofErr w:type="spellStart"/>
            <w:r w:rsidRPr="00E44E7A">
              <w:rPr>
                <w:sz w:val="28"/>
                <w:szCs w:val="28"/>
                <w:lang w:val="en-US"/>
              </w:rPr>
              <w:t>С.Орджоникидзе</w:t>
            </w:r>
            <w:proofErr w:type="spellEnd"/>
          </w:p>
        </w:tc>
      </w:tr>
      <w:tr w:rsidR="00996E6D" w:rsidRPr="00A12063" w:rsidTr="00876C93">
        <w:trPr>
          <w:trHeight w:val="493"/>
        </w:trPr>
        <w:tc>
          <w:tcPr>
            <w:tcW w:w="568" w:type="dxa"/>
          </w:tcPr>
          <w:p w:rsidR="00996E6D" w:rsidRPr="00BB7193" w:rsidRDefault="00E61010" w:rsidP="00BB7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996E6D" w:rsidRPr="00725D0D" w:rsidRDefault="00D83D2A" w:rsidP="00876C93">
            <w:pPr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Российский инвестиционный форум 2020, г. Сочи</w:t>
            </w:r>
          </w:p>
        </w:tc>
        <w:tc>
          <w:tcPr>
            <w:tcW w:w="4252" w:type="dxa"/>
          </w:tcPr>
          <w:p w:rsidR="00996E6D" w:rsidRPr="00876C93" w:rsidRDefault="00D83D2A" w:rsidP="00876C93">
            <w:pPr>
              <w:rPr>
                <w:sz w:val="28"/>
                <w:szCs w:val="28"/>
                <w:lang w:val="en-US"/>
              </w:rPr>
            </w:pPr>
            <w:proofErr w:type="spellStart"/>
            <w:r w:rsidRPr="00876C93">
              <w:rPr>
                <w:sz w:val="28"/>
                <w:szCs w:val="28"/>
                <w:lang w:val="en-US"/>
              </w:rPr>
              <w:t>Привлечение</w:t>
            </w:r>
            <w:proofErr w:type="spellEnd"/>
            <w:r w:rsidRPr="00876C9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6C93">
              <w:rPr>
                <w:sz w:val="28"/>
                <w:szCs w:val="28"/>
                <w:lang w:val="en-US"/>
              </w:rPr>
              <w:t>инвестиций</w:t>
            </w:r>
            <w:proofErr w:type="spellEnd"/>
            <w:r w:rsidRPr="00876C93">
              <w:rPr>
                <w:sz w:val="28"/>
                <w:szCs w:val="28"/>
                <w:lang w:val="en-US"/>
              </w:rPr>
              <w:t xml:space="preserve"> в РД</w:t>
            </w:r>
          </w:p>
        </w:tc>
        <w:tc>
          <w:tcPr>
            <w:tcW w:w="2126" w:type="dxa"/>
          </w:tcPr>
          <w:p w:rsidR="00996E6D" w:rsidRPr="00876C93" w:rsidRDefault="00D83D2A" w:rsidP="00876C93">
            <w:pPr>
              <w:jc w:val="center"/>
              <w:rPr>
                <w:sz w:val="28"/>
                <w:szCs w:val="28"/>
                <w:lang w:val="en-US"/>
              </w:rPr>
            </w:pPr>
            <w:r w:rsidRPr="00876C93">
              <w:rPr>
                <w:sz w:val="28"/>
                <w:szCs w:val="28"/>
                <w:lang w:val="en-US"/>
              </w:rPr>
              <w:t>12-14 февраля</w:t>
            </w:r>
          </w:p>
        </w:tc>
        <w:tc>
          <w:tcPr>
            <w:tcW w:w="3543" w:type="dxa"/>
          </w:tcPr>
          <w:p w:rsidR="00996E6D" w:rsidRPr="00725D0D" w:rsidRDefault="00D83D2A" w:rsidP="00876C93">
            <w:pPr>
              <w:pStyle w:val="ae"/>
              <w:tabs>
                <w:tab w:val="left" w:pos="3152"/>
              </w:tabs>
              <w:ind w:left="34"/>
              <w:rPr>
                <w:sz w:val="28"/>
                <w:szCs w:val="28"/>
                <w:lang w:eastAsia="ru-RU"/>
              </w:rPr>
            </w:pPr>
            <w:r w:rsidRPr="00725D0D">
              <w:rPr>
                <w:sz w:val="28"/>
                <w:szCs w:val="28"/>
                <w:lang w:eastAsia="ru-RU"/>
              </w:rPr>
              <w:t>Аген</w:t>
            </w:r>
            <w:r w:rsidR="001D4DC1" w:rsidRPr="00725D0D">
              <w:rPr>
                <w:sz w:val="28"/>
                <w:szCs w:val="28"/>
                <w:lang w:eastAsia="ru-RU"/>
              </w:rPr>
              <w:t>т</w:t>
            </w:r>
            <w:r w:rsidRPr="00725D0D">
              <w:rPr>
                <w:sz w:val="28"/>
                <w:szCs w:val="28"/>
                <w:lang w:eastAsia="ru-RU"/>
              </w:rPr>
              <w:t>ство по предпринимательству и инвестициям РД</w:t>
            </w:r>
          </w:p>
        </w:tc>
      </w:tr>
      <w:tr w:rsidR="00DF2CFA" w:rsidRPr="00A12063" w:rsidTr="00876C93">
        <w:trPr>
          <w:trHeight w:val="493"/>
        </w:trPr>
        <w:tc>
          <w:tcPr>
            <w:tcW w:w="568" w:type="dxa"/>
          </w:tcPr>
          <w:p w:rsidR="00DF2CFA" w:rsidRPr="00BB7193" w:rsidRDefault="00E61010" w:rsidP="00BB7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:rsidR="00DF2CFA" w:rsidRPr="00725D0D" w:rsidRDefault="00DF2CFA" w:rsidP="00876C93">
            <w:pPr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Межрегиональный зимний фестиваль экстремального туризма «</w:t>
            </w:r>
            <w:proofErr w:type="spellStart"/>
            <w:r w:rsidRPr="00725D0D">
              <w:rPr>
                <w:sz w:val="28"/>
                <w:szCs w:val="28"/>
              </w:rPr>
              <w:t>Матлас</w:t>
            </w:r>
            <w:proofErr w:type="spellEnd"/>
            <w:r w:rsidRPr="00725D0D">
              <w:rPr>
                <w:sz w:val="28"/>
                <w:szCs w:val="28"/>
              </w:rPr>
              <w:t xml:space="preserve">», </w:t>
            </w:r>
            <w:proofErr w:type="spellStart"/>
            <w:r w:rsidRPr="00725D0D">
              <w:rPr>
                <w:sz w:val="28"/>
                <w:szCs w:val="28"/>
              </w:rPr>
              <w:t>Хунзахский</w:t>
            </w:r>
            <w:proofErr w:type="spellEnd"/>
            <w:r w:rsidRPr="00725D0D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4252" w:type="dxa"/>
          </w:tcPr>
          <w:p w:rsidR="00DF2CFA" w:rsidRPr="00725D0D" w:rsidRDefault="00426238" w:rsidP="00876C93">
            <w:pPr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 xml:space="preserve">Повышение интереса туристских групп к сегменту зимнего экстремального туризма в муниципальных образованиях </w:t>
            </w:r>
            <w:r w:rsidRPr="00725D0D">
              <w:rPr>
                <w:sz w:val="28"/>
                <w:szCs w:val="28"/>
              </w:rPr>
              <w:lastRenderedPageBreak/>
              <w:t>РД</w:t>
            </w:r>
          </w:p>
        </w:tc>
        <w:tc>
          <w:tcPr>
            <w:tcW w:w="2126" w:type="dxa"/>
          </w:tcPr>
          <w:p w:rsidR="00DF2CFA" w:rsidRPr="00876C93" w:rsidRDefault="00426238" w:rsidP="00876C93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76C93">
              <w:rPr>
                <w:sz w:val="28"/>
                <w:szCs w:val="28"/>
                <w:lang w:val="en-US"/>
              </w:rPr>
              <w:lastRenderedPageBreak/>
              <w:t>февраль</w:t>
            </w:r>
            <w:proofErr w:type="spellEnd"/>
          </w:p>
        </w:tc>
        <w:tc>
          <w:tcPr>
            <w:tcW w:w="3543" w:type="dxa"/>
          </w:tcPr>
          <w:p w:rsidR="00DF2CFA" w:rsidRPr="00725D0D" w:rsidRDefault="00426238" w:rsidP="00876C93">
            <w:pPr>
              <w:pStyle w:val="ae"/>
              <w:tabs>
                <w:tab w:val="left" w:pos="3152"/>
              </w:tabs>
              <w:ind w:left="34"/>
              <w:rPr>
                <w:sz w:val="28"/>
                <w:szCs w:val="28"/>
                <w:lang w:eastAsia="ru-RU"/>
              </w:rPr>
            </w:pPr>
            <w:r w:rsidRPr="00725D0D">
              <w:rPr>
                <w:sz w:val="28"/>
                <w:szCs w:val="28"/>
                <w:lang w:eastAsia="ru-RU"/>
              </w:rPr>
              <w:t>Министерство по туризму и народным художественным промыслам РД;</w:t>
            </w:r>
          </w:p>
          <w:p w:rsidR="00426238" w:rsidRPr="00725D0D" w:rsidRDefault="00426238" w:rsidP="00876C93">
            <w:pPr>
              <w:pStyle w:val="ae"/>
              <w:tabs>
                <w:tab w:val="left" w:pos="3152"/>
              </w:tabs>
              <w:ind w:left="34"/>
              <w:rPr>
                <w:sz w:val="28"/>
                <w:szCs w:val="28"/>
                <w:lang w:eastAsia="ru-RU"/>
              </w:rPr>
            </w:pPr>
            <w:r w:rsidRPr="00725D0D">
              <w:rPr>
                <w:sz w:val="28"/>
                <w:szCs w:val="28"/>
                <w:lang w:eastAsia="ru-RU"/>
              </w:rPr>
              <w:lastRenderedPageBreak/>
              <w:t>ДПС МЧС России;</w:t>
            </w:r>
          </w:p>
          <w:p w:rsidR="00426238" w:rsidRPr="00725D0D" w:rsidRDefault="00426238" w:rsidP="00876C93">
            <w:pPr>
              <w:pStyle w:val="ae"/>
              <w:tabs>
                <w:tab w:val="left" w:pos="3152"/>
              </w:tabs>
              <w:ind w:left="34"/>
              <w:rPr>
                <w:sz w:val="28"/>
                <w:szCs w:val="28"/>
                <w:lang w:eastAsia="ru-RU"/>
              </w:rPr>
            </w:pPr>
            <w:r w:rsidRPr="00725D0D">
              <w:rPr>
                <w:sz w:val="28"/>
                <w:szCs w:val="28"/>
                <w:lang w:eastAsia="ru-RU"/>
              </w:rPr>
              <w:t>МО «</w:t>
            </w:r>
            <w:proofErr w:type="spellStart"/>
            <w:r w:rsidRPr="00725D0D">
              <w:rPr>
                <w:sz w:val="28"/>
                <w:szCs w:val="28"/>
                <w:lang w:eastAsia="ru-RU"/>
              </w:rPr>
              <w:t>Хунзахский</w:t>
            </w:r>
            <w:proofErr w:type="spellEnd"/>
            <w:r w:rsidRPr="00725D0D">
              <w:rPr>
                <w:sz w:val="28"/>
                <w:szCs w:val="28"/>
                <w:lang w:eastAsia="ru-RU"/>
              </w:rPr>
              <w:t xml:space="preserve"> район»</w:t>
            </w:r>
          </w:p>
        </w:tc>
      </w:tr>
      <w:tr w:rsidR="000029D5" w:rsidRPr="00A12063" w:rsidTr="00876C93">
        <w:trPr>
          <w:trHeight w:val="493"/>
        </w:trPr>
        <w:tc>
          <w:tcPr>
            <w:tcW w:w="568" w:type="dxa"/>
          </w:tcPr>
          <w:p w:rsidR="000029D5" w:rsidRPr="00BB7193" w:rsidRDefault="00E61010" w:rsidP="00BB7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820" w:type="dxa"/>
          </w:tcPr>
          <w:p w:rsidR="000029D5" w:rsidRPr="00725D0D" w:rsidRDefault="000029D5" w:rsidP="00876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праздник русской народной культуры «Масленица», посвященный 75-летию Великой Победы</w:t>
            </w:r>
          </w:p>
        </w:tc>
        <w:tc>
          <w:tcPr>
            <w:tcW w:w="4252" w:type="dxa"/>
          </w:tcPr>
          <w:p w:rsidR="000029D5" w:rsidRPr="00725D0D" w:rsidRDefault="000029D5" w:rsidP="00876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Сохранение, развитие и популяризация традиционной русской культуры, укрепление мира, дружбы между народами, развитие творческого взаимообмена</w:t>
            </w:r>
          </w:p>
        </w:tc>
        <w:tc>
          <w:tcPr>
            <w:tcW w:w="2126" w:type="dxa"/>
          </w:tcPr>
          <w:p w:rsidR="000029D5" w:rsidRPr="000029D5" w:rsidRDefault="000029D5" w:rsidP="0087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февраль-март</w:t>
            </w:r>
          </w:p>
        </w:tc>
        <w:tc>
          <w:tcPr>
            <w:tcW w:w="3543" w:type="dxa"/>
          </w:tcPr>
          <w:p w:rsidR="000029D5" w:rsidRPr="00725D0D" w:rsidRDefault="000029D5" w:rsidP="00876C93">
            <w:pPr>
              <w:pStyle w:val="ae"/>
              <w:tabs>
                <w:tab w:val="left" w:pos="3152"/>
              </w:tabs>
              <w:ind w:left="3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ГБУК «Республиканский дом народного творчества»</w:t>
            </w:r>
          </w:p>
        </w:tc>
      </w:tr>
      <w:tr w:rsidR="00426238" w:rsidRPr="00A12063" w:rsidTr="00876C93">
        <w:trPr>
          <w:trHeight w:val="493"/>
        </w:trPr>
        <w:tc>
          <w:tcPr>
            <w:tcW w:w="568" w:type="dxa"/>
          </w:tcPr>
          <w:p w:rsidR="00426238" w:rsidRPr="00BB7193" w:rsidRDefault="00E61010" w:rsidP="00BB7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820" w:type="dxa"/>
          </w:tcPr>
          <w:p w:rsidR="00426238" w:rsidRPr="00876C93" w:rsidRDefault="00426238" w:rsidP="00876C93">
            <w:pPr>
              <w:rPr>
                <w:sz w:val="28"/>
                <w:szCs w:val="28"/>
                <w:lang w:val="en-US"/>
              </w:rPr>
            </w:pPr>
            <w:r w:rsidRPr="00725D0D">
              <w:rPr>
                <w:sz w:val="28"/>
                <w:szCs w:val="28"/>
              </w:rPr>
              <w:t xml:space="preserve">Выставка-ярмарка народных художественных промыслов России «ЛАДЬЯ. </w:t>
            </w:r>
            <w:proofErr w:type="spellStart"/>
            <w:r w:rsidRPr="00876C93">
              <w:rPr>
                <w:sz w:val="28"/>
                <w:szCs w:val="28"/>
                <w:lang w:val="en-US"/>
              </w:rPr>
              <w:t>Весенняя</w:t>
            </w:r>
            <w:proofErr w:type="spellEnd"/>
            <w:r w:rsidRPr="00876C9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6C93">
              <w:rPr>
                <w:sz w:val="28"/>
                <w:szCs w:val="28"/>
                <w:lang w:val="en-US"/>
              </w:rPr>
              <w:t>сказка</w:t>
            </w:r>
            <w:proofErr w:type="spellEnd"/>
            <w:r w:rsidRPr="00876C93">
              <w:rPr>
                <w:sz w:val="28"/>
                <w:szCs w:val="28"/>
                <w:lang w:val="en-US"/>
              </w:rPr>
              <w:t xml:space="preserve">», г. Москва </w:t>
            </w:r>
          </w:p>
        </w:tc>
        <w:tc>
          <w:tcPr>
            <w:tcW w:w="4252" w:type="dxa"/>
          </w:tcPr>
          <w:p w:rsidR="00426238" w:rsidRPr="00725D0D" w:rsidRDefault="00426238" w:rsidP="00876C93">
            <w:pPr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Популяризация народных художественных промыслов и расширение рынков сбыта изделий НХП</w:t>
            </w:r>
          </w:p>
        </w:tc>
        <w:tc>
          <w:tcPr>
            <w:tcW w:w="2126" w:type="dxa"/>
          </w:tcPr>
          <w:p w:rsidR="00426238" w:rsidRPr="00876C93" w:rsidRDefault="00426238" w:rsidP="00876C93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76C93">
              <w:rPr>
                <w:sz w:val="28"/>
                <w:szCs w:val="28"/>
                <w:lang w:val="en-US"/>
              </w:rPr>
              <w:t>март</w:t>
            </w:r>
            <w:proofErr w:type="spellEnd"/>
          </w:p>
        </w:tc>
        <w:tc>
          <w:tcPr>
            <w:tcW w:w="3543" w:type="dxa"/>
          </w:tcPr>
          <w:p w:rsidR="00426238" w:rsidRPr="00725D0D" w:rsidRDefault="00426238" w:rsidP="00876C93">
            <w:pPr>
              <w:pStyle w:val="ae"/>
              <w:tabs>
                <w:tab w:val="left" w:pos="3152"/>
              </w:tabs>
              <w:ind w:left="34"/>
              <w:rPr>
                <w:sz w:val="28"/>
                <w:szCs w:val="28"/>
                <w:lang w:eastAsia="ru-RU"/>
              </w:rPr>
            </w:pPr>
            <w:r w:rsidRPr="00725D0D">
              <w:rPr>
                <w:sz w:val="28"/>
                <w:szCs w:val="28"/>
                <w:lang w:eastAsia="ru-RU"/>
              </w:rPr>
              <w:t>Министерство по туризму и народным художественным промыслам РД</w:t>
            </w:r>
          </w:p>
        </w:tc>
      </w:tr>
      <w:tr w:rsidR="00426238" w:rsidRPr="00A12063" w:rsidTr="00876C93">
        <w:trPr>
          <w:trHeight w:val="493"/>
        </w:trPr>
        <w:tc>
          <w:tcPr>
            <w:tcW w:w="568" w:type="dxa"/>
          </w:tcPr>
          <w:p w:rsidR="00426238" w:rsidRPr="00BB7193" w:rsidRDefault="00E61010" w:rsidP="00BB7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820" w:type="dxa"/>
          </w:tcPr>
          <w:p w:rsidR="00426238" w:rsidRPr="00725D0D" w:rsidRDefault="00426238" w:rsidP="00876C93">
            <w:pPr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Международная туристическая выставка «Интурмаркет-2020», г. Москва</w:t>
            </w:r>
          </w:p>
        </w:tc>
        <w:tc>
          <w:tcPr>
            <w:tcW w:w="4252" w:type="dxa"/>
          </w:tcPr>
          <w:p w:rsidR="00426238" w:rsidRPr="00725D0D" w:rsidRDefault="00426238" w:rsidP="00876C93">
            <w:pPr>
              <w:rPr>
                <w:sz w:val="28"/>
                <w:szCs w:val="28"/>
              </w:rPr>
            </w:pPr>
            <w:proofErr w:type="gramStart"/>
            <w:r w:rsidRPr="00725D0D">
              <w:rPr>
                <w:sz w:val="28"/>
                <w:szCs w:val="28"/>
              </w:rPr>
              <w:t>Формирование позитивного имиджа, популяризация туристского бренда и продвижения туристско-рекреационного потенциала Республики Дагестан на всероссийский и зарубежные рынки</w:t>
            </w:r>
            <w:proofErr w:type="gramEnd"/>
          </w:p>
        </w:tc>
        <w:tc>
          <w:tcPr>
            <w:tcW w:w="2126" w:type="dxa"/>
          </w:tcPr>
          <w:p w:rsidR="00426238" w:rsidRPr="00876C93" w:rsidRDefault="00426238" w:rsidP="00876C93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76C93">
              <w:rPr>
                <w:sz w:val="28"/>
                <w:szCs w:val="28"/>
                <w:lang w:val="en-US"/>
              </w:rPr>
              <w:t>март</w:t>
            </w:r>
            <w:proofErr w:type="spellEnd"/>
          </w:p>
        </w:tc>
        <w:tc>
          <w:tcPr>
            <w:tcW w:w="3543" w:type="dxa"/>
          </w:tcPr>
          <w:p w:rsidR="00426238" w:rsidRPr="00725D0D" w:rsidRDefault="00426238" w:rsidP="00876C93">
            <w:pPr>
              <w:pStyle w:val="ae"/>
              <w:tabs>
                <w:tab w:val="left" w:pos="3152"/>
              </w:tabs>
              <w:ind w:left="34"/>
              <w:rPr>
                <w:sz w:val="28"/>
                <w:szCs w:val="28"/>
                <w:lang w:eastAsia="ru-RU"/>
              </w:rPr>
            </w:pPr>
            <w:r w:rsidRPr="00725D0D">
              <w:rPr>
                <w:sz w:val="28"/>
                <w:szCs w:val="28"/>
                <w:lang w:eastAsia="ru-RU"/>
              </w:rPr>
              <w:t>Министерство по туризму и народным художественным промыслам РД</w:t>
            </w:r>
          </w:p>
        </w:tc>
      </w:tr>
      <w:tr w:rsidR="00426238" w:rsidRPr="00A12063" w:rsidTr="00876C93">
        <w:trPr>
          <w:trHeight w:val="493"/>
        </w:trPr>
        <w:tc>
          <w:tcPr>
            <w:tcW w:w="568" w:type="dxa"/>
          </w:tcPr>
          <w:p w:rsidR="00426238" w:rsidRPr="00BB7193" w:rsidRDefault="00E61010" w:rsidP="00BB7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820" w:type="dxa"/>
          </w:tcPr>
          <w:p w:rsidR="00426238" w:rsidRPr="00725D0D" w:rsidRDefault="00426238" w:rsidP="00876C93">
            <w:pPr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Международная выставка «Путешествия и туризм» (</w:t>
            </w:r>
            <w:r>
              <w:rPr>
                <w:sz w:val="28"/>
                <w:szCs w:val="28"/>
                <w:lang w:val="en-US"/>
              </w:rPr>
              <w:t>MITT</w:t>
            </w:r>
            <w:r w:rsidRPr="00725D0D">
              <w:rPr>
                <w:sz w:val="28"/>
                <w:szCs w:val="28"/>
              </w:rPr>
              <w:t xml:space="preserve">-2020), г. Москва </w:t>
            </w:r>
          </w:p>
        </w:tc>
        <w:tc>
          <w:tcPr>
            <w:tcW w:w="4252" w:type="dxa"/>
          </w:tcPr>
          <w:p w:rsidR="00426238" w:rsidRPr="00725D0D" w:rsidRDefault="00426238" w:rsidP="00876C93">
            <w:pPr>
              <w:rPr>
                <w:sz w:val="28"/>
                <w:szCs w:val="28"/>
              </w:rPr>
            </w:pPr>
            <w:proofErr w:type="gramStart"/>
            <w:r w:rsidRPr="00725D0D">
              <w:rPr>
                <w:sz w:val="28"/>
                <w:szCs w:val="28"/>
              </w:rPr>
              <w:t xml:space="preserve">Формирование позитивного имиджа, популяризация туристского бренда и продвижения туристско-рекреационного потенциала Республики Дагестан на всероссийский и зарубежные </w:t>
            </w:r>
            <w:r w:rsidRPr="00725D0D">
              <w:rPr>
                <w:sz w:val="28"/>
                <w:szCs w:val="28"/>
              </w:rPr>
              <w:lastRenderedPageBreak/>
              <w:t>рынки</w:t>
            </w:r>
            <w:proofErr w:type="gramEnd"/>
          </w:p>
        </w:tc>
        <w:tc>
          <w:tcPr>
            <w:tcW w:w="2126" w:type="dxa"/>
          </w:tcPr>
          <w:p w:rsidR="00426238" w:rsidRPr="00876C93" w:rsidRDefault="00426238" w:rsidP="00876C93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76C93">
              <w:rPr>
                <w:sz w:val="28"/>
                <w:szCs w:val="28"/>
                <w:lang w:val="en-US"/>
              </w:rPr>
              <w:lastRenderedPageBreak/>
              <w:t>март</w:t>
            </w:r>
            <w:proofErr w:type="spellEnd"/>
          </w:p>
        </w:tc>
        <w:tc>
          <w:tcPr>
            <w:tcW w:w="3543" w:type="dxa"/>
          </w:tcPr>
          <w:p w:rsidR="00426238" w:rsidRPr="00725D0D" w:rsidRDefault="00426238" w:rsidP="00876C93">
            <w:pPr>
              <w:pStyle w:val="ae"/>
              <w:tabs>
                <w:tab w:val="left" w:pos="3152"/>
              </w:tabs>
              <w:ind w:left="34"/>
              <w:rPr>
                <w:sz w:val="28"/>
                <w:szCs w:val="28"/>
                <w:lang w:eastAsia="ru-RU"/>
              </w:rPr>
            </w:pPr>
            <w:r w:rsidRPr="00725D0D">
              <w:rPr>
                <w:sz w:val="28"/>
                <w:szCs w:val="28"/>
                <w:lang w:eastAsia="ru-RU"/>
              </w:rPr>
              <w:t>Министерство по туризму и народным художественным промыслам РД</w:t>
            </w:r>
          </w:p>
        </w:tc>
      </w:tr>
      <w:tr w:rsidR="00472F61" w:rsidRPr="00A12063" w:rsidTr="00876C93">
        <w:trPr>
          <w:trHeight w:val="493"/>
        </w:trPr>
        <w:tc>
          <w:tcPr>
            <w:tcW w:w="568" w:type="dxa"/>
          </w:tcPr>
          <w:p w:rsidR="00472F61" w:rsidRPr="00BB7193" w:rsidRDefault="00E61010" w:rsidP="00BB7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4820" w:type="dxa"/>
          </w:tcPr>
          <w:p w:rsidR="00472F61" w:rsidRDefault="00472F61" w:rsidP="00876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Навруз</w:t>
            </w:r>
            <w:proofErr w:type="spellEnd"/>
            <w:r>
              <w:rPr>
                <w:sz w:val="28"/>
                <w:szCs w:val="28"/>
              </w:rPr>
              <w:t xml:space="preserve">-байрам» вокально-хореографическая постановка. Гастроли по селам </w:t>
            </w:r>
            <w:proofErr w:type="spellStart"/>
            <w:r>
              <w:rPr>
                <w:sz w:val="28"/>
                <w:szCs w:val="28"/>
              </w:rPr>
              <w:t>Нефтекумского</w:t>
            </w:r>
            <w:proofErr w:type="spellEnd"/>
            <w:r>
              <w:rPr>
                <w:sz w:val="28"/>
                <w:szCs w:val="28"/>
              </w:rPr>
              <w:t xml:space="preserve"> района Ставропольского края.</w:t>
            </w:r>
          </w:p>
          <w:p w:rsidR="00472F61" w:rsidRPr="00725D0D" w:rsidRDefault="00472F61" w:rsidP="00876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Гастроли по Республике Калмыкия</w:t>
            </w:r>
          </w:p>
        </w:tc>
        <w:tc>
          <w:tcPr>
            <w:tcW w:w="4252" w:type="dxa"/>
          </w:tcPr>
          <w:p w:rsidR="00472F61" w:rsidRPr="00725D0D" w:rsidRDefault="00472F61" w:rsidP="00876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творческих отношений к культуре народов средствами передачи музыкальных игр, обрядовых песен и танцев. Проведение ежегодных концертов.</w:t>
            </w:r>
          </w:p>
        </w:tc>
        <w:tc>
          <w:tcPr>
            <w:tcW w:w="2126" w:type="dxa"/>
          </w:tcPr>
          <w:p w:rsidR="00472F61" w:rsidRPr="00472F61" w:rsidRDefault="00472F61" w:rsidP="0087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543" w:type="dxa"/>
          </w:tcPr>
          <w:p w:rsidR="00472F61" w:rsidRPr="00725D0D" w:rsidRDefault="00472F61" w:rsidP="00472F61">
            <w:pPr>
              <w:pStyle w:val="ae"/>
              <w:tabs>
                <w:tab w:val="left" w:pos="3152"/>
              </w:tabs>
              <w:ind w:left="3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ГБУ «Государственный ногайский фольклорно-этнографический ансамбль «</w:t>
            </w:r>
            <w:proofErr w:type="spellStart"/>
            <w:r>
              <w:rPr>
                <w:sz w:val="28"/>
                <w:szCs w:val="28"/>
              </w:rPr>
              <w:t>Айланай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BB7193" w:rsidRPr="00A12063" w:rsidTr="00876C93">
        <w:trPr>
          <w:trHeight w:val="1035"/>
        </w:trPr>
        <w:tc>
          <w:tcPr>
            <w:tcW w:w="568" w:type="dxa"/>
          </w:tcPr>
          <w:p w:rsidR="00BB7193" w:rsidRPr="00A12063" w:rsidRDefault="00E61010" w:rsidP="00BB7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820" w:type="dxa"/>
            <w:vAlign w:val="center"/>
          </w:tcPr>
          <w:p w:rsidR="00BB7193" w:rsidRPr="00725D0D" w:rsidRDefault="00BB7193" w:rsidP="00876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 xml:space="preserve">Выступление в </w:t>
            </w:r>
            <w:proofErr w:type="spellStart"/>
            <w:r w:rsidRPr="00725D0D">
              <w:rPr>
                <w:sz w:val="28"/>
                <w:szCs w:val="28"/>
              </w:rPr>
              <w:t>г</w:t>
            </w:r>
            <w:proofErr w:type="gramStart"/>
            <w:r w:rsidRPr="00725D0D">
              <w:rPr>
                <w:sz w:val="28"/>
                <w:szCs w:val="28"/>
              </w:rPr>
              <w:t>.В</w:t>
            </w:r>
            <w:proofErr w:type="gramEnd"/>
            <w:r w:rsidRPr="00725D0D">
              <w:rPr>
                <w:sz w:val="28"/>
                <w:szCs w:val="28"/>
              </w:rPr>
              <w:t>олгограде</w:t>
            </w:r>
            <w:proofErr w:type="spellEnd"/>
            <w:r w:rsidRPr="00725D0D">
              <w:rPr>
                <w:sz w:val="28"/>
                <w:szCs w:val="28"/>
              </w:rPr>
              <w:t xml:space="preserve"> по программе Большие гастроли</w:t>
            </w:r>
          </w:p>
          <w:p w:rsidR="00BB7193" w:rsidRPr="00725D0D" w:rsidRDefault="00BB7193" w:rsidP="00876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 xml:space="preserve">Показ спектаклей </w:t>
            </w:r>
            <w:r w:rsidR="00855ADB">
              <w:rPr>
                <w:sz w:val="28"/>
                <w:szCs w:val="28"/>
              </w:rPr>
              <w:t>«</w:t>
            </w:r>
            <w:r w:rsidRPr="00725D0D">
              <w:rPr>
                <w:sz w:val="28"/>
                <w:szCs w:val="28"/>
              </w:rPr>
              <w:t xml:space="preserve">Сказка о </w:t>
            </w:r>
            <w:proofErr w:type="gramStart"/>
            <w:r w:rsidRPr="00725D0D">
              <w:rPr>
                <w:sz w:val="28"/>
                <w:szCs w:val="28"/>
              </w:rPr>
              <w:t>глупом</w:t>
            </w:r>
            <w:proofErr w:type="gramEnd"/>
          </w:p>
          <w:p w:rsidR="00BB7193" w:rsidRPr="00725D0D" w:rsidRDefault="00855ADB" w:rsidP="00876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r w:rsidR="00BB7193" w:rsidRPr="00725D0D">
              <w:rPr>
                <w:sz w:val="28"/>
                <w:szCs w:val="28"/>
              </w:rPr>
              <w:t>ышонке</w:t>
            </w:r>
            <w:r>
              <w:rPr>
                <w:sz w:val="28"/>
                <w:szCs w:val="28"/>
              </w:rPr>
              <w:t>»</w:t>
            </w:r>
            <w:r w:rsidR="00BB7193" w:rsidRPr="00725D0D">
              <w:rPr>
                <w:sz w:val="28"/>
                <w:szCs w:val="28"/>
              </w:rPr>
              <w:t xml:space="preserve"> (</w:t>
            </w:r>
            <w:proofErr w:type="spellStart"/>
            <w:r w:rsidR="00BB7193" w:rsidRPr="00725D0D">
              <w:rPr>
                <w:sz w:val="28"/>
                <w:szCs w:val="28"/>
              </w:rPr>
              <w:t>реж</w:t>
            </w:r>
            <w:proofErr w:type="spellEnd"/>
            <w:r w:rsidR="00BB7193" w:rsidRPr="00725D0D">
              <w:rPr>
                <w:sz w:val="28"/>
                <w:szCs w:val="28"/>
              </w:rPr>
              <w:t>.</w:t>
            </w:r>
            <w:proofErr w:type="gramEnd"/>
            <w:r w:rsidR="00BB7193" w:rsidRPr="00725D0D">
              <w:rPr>
                <w:sz w:val="28"/>
                <w:szCs w:val="28"/>
              </w:rPr>
              <w:t xml:space="preserve"> </w:t>
            </w:r>
            <w:proofErr w:type="gramStart"/>
            <w:r w:rsidR="00BB7193" w:rsidRPr="00725D0D">
              <w:rPr>
                <w:sz w:val="28"/>
                <w:szCs w:val="28"/>
              </w:rPr>
              <w:t>Р. Шамсутдинов),</w:t>
            </w:r>
            <w:proofErr w:type="gramEnd"/>
          </w:p>
          <w:p w:rsidR="00BB7193" w:rsidRPr="00725D0D" w:rsidRDefault="00855ADB" w:rsidP="00876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</w:t>
            </w:r>
            <w:r w:rsidR="00BB7193" w:rsidRPr="00725D0D">
              <w:rPr>
                <w:sz w:val="28"/>
                <w:szCs w:val="28"/>
              </w:rPr>
              <w:t>Путешествие комедиантов</w:t>
            </w:r>
            <w:r>
              <w:rPr>
                <w:sz w:val="28"/>
                <w:szCs w:val="28"/>
              </w:rPr>
              <w:t>»</w:t>
            </w:r>
            <w:r w:rsidR="00BB7193" w:rsidRPr="00725D0D">
              <w:rPr>
                <w:sz w:val="28"/>
                <w:szCs w:val="28"/>
              </w:rPr>
              <w:t xml:space="preserve"> (</w:t>
            </w:r>
            <w:proofErr w:type="spellStart"/>
            <w:r w:rsidR="00BB7193" w:rsidRPr="00725D0D">
              <w:rPr>
                <w:sz w:val="28"/>
                <w:szCs w:val="28"/>
              </w:rPr>
              <w:t>реж</w:t>
            </w:r>
            <w:proofErr w:type="spellEnd"/>
            <w:r w:rsidR="00BB7193" w:rsidRPr="00725D0D">
              <w:rPr>
                <w:sz w:val="28"/>
                <w:szCs w:val="28"/>
              </w:rPr>
              <w:t>.</w:t>
            </w:r>
            <w:proofErr w:type="gramEnd"/>
          </w:p>
          <w:p w:rsidR="00BB7193" w:rsidRPr="00725D0D" w:rsidRDefault="00BB7193" w:rsidP="00876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proofErr w:type="gramStart"/>
            <w:r w:rsidRPr="00725D0D">
              <w:rPr>
                <w:sz w:val="28"/>
                <w:szCs w:val="28"/>
              </w:rPr>
              <w:t>Ф.Шевяков</w:t>
            </w:r>
            <w:proofErr w:type="spellEnd"/>
            <w:r w:rsidRPr="00725D0D">
              <w:rPr>
                <w:sz w:val="28"/>
                <w:szCs w:val="28"/>
              </w:rPr>
              <w:t xml:space="preserve">), </w:t>
            </w:r>
            <w:r w:rsidR="00855ADB">
              <w:rPr>
                <w:sz w:val="28"/>
                <w:szCs w:val="28"/>
              </w:rPr>
              <w:t>«</w:t>
            </w:r>
            <w:r w:rsidRPr="00725D0D">
              <w:rPr>
                <w:sz w:val="28"/>
                <w:szCs w:val="28"/>
              </w:rPr>
              <w:t>Мишкины шишки</w:t>
            </w:r>
            <w:r w:rsidR="00855ADB">
              <w:rPr>
                <w:sz w:val="28"/>
                <w:szCs w:val="28"/>
              </w:rPr>
              <w:t>»</w:t>
            </w:r>
            <w:proofErr w:type="gramEnd"/>
          </w:p>
          <w:p w:rsidR="00BB7193" w:rsidRPr="00725D0D" w:rsidRDefault="00BB7193" w:rsidP="00876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725D0D">
              <w:rPr>
                <w:sz w:val="28"/>
                <w:szCs w:val="28"/>
              </w:rPr>
              <w:t>(</w:t>
            </w:r>
            <w:proofErr w:type="spellStart"/>
            <w:r w:rsidRPr="00725D0D">
              <w:rPr>
                <w:sz w:val="28"/>
                <w:szCs w:val="28"/>
              </w:rPr>
              <w:t>реж</w:t>
            </w:r>
            <w:proofErr w:type="spellEnd"/>
            <w:r w:rsidRPr="00725D0D">
              <w:rPr>
                <w:sz w:val="28"/>
                <w:szCs w:val="28"/>
              </w:rPr>
              <w:t>.</w:t>
            </w:r>
            <w:proofErr w:type="gramEnd"/>
            <w:r w:rsidRPr="00725D0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25D0D">
              <w:rPr>
                <w:sz w:val="28"/>
                <w:szCs w:val="28"/>
              </w:rPr>
              <w:t>А.Поляк</w:t>
            </w:r>
            <w:proofErr w:type="spellEnd"/>
            <w:r w:rsidRPr="00725D0D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4252" w:type="dxa"/>
          </w:tcPr>
          <w:p w:rsidR="00BB7193" w:rsidRPr="00725D0D" w:rsidRDefault="00BB7193" w:rsidP="00876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Укрепление меж</w:t>
            </w:r>
            <w:r w:rsidR="00855ADB">
              <w:rPr>
                <w:sz w:val="28"/>
                <w:szCs w:val="28"/>
              </w:rPr>
              <w:t>регионального</w:t>
            </w:r>
            <w:r w:rsidRPr="00725D0D">
              <w:rPr>
                <w:sz w:val="28"/>
                <w:szCs w:val="28"/>
              </w:rPr>
              <w:t xml:space="preserve"> культурного сотрудничества,</w:t>
            </w:r>
          </w:p>
          <w:p w:rsidR="00BB7193" w:rsidRPr="00725D0D" w:rsidRDefault="00BB7193" w:rsidP="00876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 xml:space="preserve">обмен </w:t>
            </w:r>
            <w:proofErr w:type="gramStart"/>
            <w:r w:rsidRPr="00725D0D">
              <w:rPr>
                <w:sz w:val="28"/>
                <w:szCs w:val="28"/>
              </w:rPr>
              <w:t>профессиональным</w:t>
            </w:r>
            <w:proofErr w:type="gramEnd"/>
          </w:p>
          <w:p w:rsidR="00855ADB" w:rsidRPr="00725D0D" w:rsidRDefault="00BB7193" w:rsidP="00855A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опытом</w:t>
            </w:r>
          </w:p>
          <w:p w:rsidR="00BB7193" w:rsidRPr="00725D0D" w:rsidRDefault="00BB7193" w:rsidP="00876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B7193" w:rsidRPr="00876C93" w:rsidRDefault="00BB7193" w:rsidP="00876C93">
            <w:pPr>
              <w:jc w:val="center"/>
              <w:rPr>
                <w:sz w:val="28"/>
                <w:szCs w:val="28"/>
                <w:lang w:val="en-US"/>
              </w:rPr>
            </w:pPr>
            <w:r w:rsidRPr="00876C93">
              <w:rPr>
                <w:sz w:val="28"/>
                <w:szCs w:val="28"/>
                <w:lang w:val="en-US"/>
              </w:rPr>
              <w:t xml:space="preserve">5-7 </w:t>
            </w:r>
            <w:proofErr w:type="spellStart"/>
            <w:r w:rsidRPr="00876C93">
              <w:rPr>
                <w:sz w:val="28"/>
                <w:szCs w:val="28"/>
                <w:lang w:val="en-US"/>
              </w:rPr>
              <w:t>марта</w:t>
            </w:r>
            <w:proofErr w:type="spellEnd"/>
          </w:p>
        </w:tc>
        <w:tc>
          <w:tcPr>
            <w:tcW w:w="3543" w:type="dxa"/>
          </w:tcPr>
          <w:p w:rsidR="00BB7193" w:rsidRPr="00725D0D" w:rsidRDefault="00BB7193" w:rsidP="00876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ГБУ «Дагестанский</w:t>
            </w:r>
          </w:p>
          <w:p w:rsidR="00BB7193" w:rsidRPr="00725D0D" w:rsidRDefault="00BB7193" w:rsidP="00876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государственный театр кукол»</w:t>
            </w:r>
          </w:p>
        </w:tc>
      </w:tr>
      <w:tr w:rsidR="00613CDA" w:rsidRPr="00A12063" w:rsidTr="00876C93">
        <w:trPr>
          <w:trHeight w:val="1035"/>
        </w:trPr>
        <w:tc>
          <w:tcPr>
            <w:tcW w:w="568" w:type="dxa"/>
          </w:tcPr>
          <w:p w:rsidR="00613CDA" w:rsidRPr="00A12063" w:rsidRDefault="00E61010" w:rsidP="00BB7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820" w:type="dxa"/>
            <w:vAlign w:val="center"/>
          </w:tcPr>
          <w:p w:rsidR="00613CDA" w:rsidRDefault="00613CDA" w:rsidP="00876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Гастроли </w:t>
            </w:r>
          </w:p>
          <w:p w:rsidR="00613CDA" w:rsidRDefault="00613CDA" w:rsidP="00876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Балет «Горянка», музыкальная сказка «</w:t>
            </w:r>
            <w:proofErr w:type="spellStart"/>
            <w:r>
              <w:rPr>
                <w:sz w:val="28"/>
                <w:szCs w:val="28"/>
              </w:rPr>
              <w:t>Навруз</w:t>
            </w:r>
            <w:proofErr w:type="spellEnd"/>
            <w:r>
              <w:rPr>
                <w:sz w:val="28"/>
                <w:szCs w:val="28"/>
              </w:rPr>
              <w:t>», г. Грозный</w:t>
            </w:r>
          </w:p>
          <w:p w:rsidR="00613CDA" w:rsidRPr="00725D0D" w:rsidRDefault="00613CDA" w:rsidP="00876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613CDA" w:rsidRPr="00725D0D" w:rsidRDefault="00613CDA" w:rsidP="00876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международных культурных связей, межрегионального культурного сотрудничества; развитие системы фестивальной деятельности, расширения практики творческих обменов</w:t>
            </w:r>
          </w:p>
        </w:tc>
        <w:tc>
          <w:tcPr>
            <w:tcW w:w="2126" w:type="dxa"/>
          </w:tcPr>
          <w:p w:rsidR="00613CDA" w:rsidRPr="00613CDA" w:rsidRDefault="00613CDA" w:rsidP="0087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543" w:type="dxa"/>
          </w:tcPr>
          <w:p w:rsidR="00613CDA" w:rsidRPr="00725D0D" w:rsidRDefault="00855ADB" w:rsidP="00876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РД «Дагестанский государственный театр оперы и балета»</w:t>
            </w:r>
          </w:p>
        </w:tc>
      </w:tr>
      <w:tr w:rsidR="00855ADB" w:rsidRPr="00A12063" w:rsidTr="00876C93">
        <w:trPr>
          <w:trHeight w:val="1035"/>
        </w:trPr>
        <w:tc>
          <w:tcPr>
            <w:tcW w:w="568" w:type="dxa"/>
          </w:tcPr>
          <w:p w:rsidR="00855ADB" w:rsidRPr="00A12063" w:rsidRDefault="00E61010" w:rsidP="00BB7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820" w:type="dxa"/>
            <w:vAlign w:val="center"/>
          </w:tcPr>
          <w:p w:rsidR="00855ADB" w:rsidRDefault="00855ADB" w:rsidP="00876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Сольный концерт в Сургуте</w:t>
            </w:r>
          </w:p>
        </w:tc>
        <w:tc>
          <w:tcPr>
            <w:tcW w:w="4252" w:type="dxa"/>
          </w:tcPr>
          <w:p w:rsidR="00855ADB" w:rsidRDefault="00855ADB" w:rsidP="00876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Укрепление меж</w:t>
            </w:r>
            <w:r>
              <w:rPr>
                <w:sz w:val="28"/>
                <w:szCs w:val="28"/>
              </w:rPr>
              <w:t>региональных связей</w:t>
            </w:r>
          </w:p>
        </w:tc>
        <w:tc>
          <w:tcPr>
            <w:tcW w:w="2126" w:type="dxa"/>
          </w:tcPr>
          <w:p w:rsidR="00855ADB" w:rsidRDefault="00855ADB" w:rsidP="0087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апреля </w:t>
            </w:r>
          </w:p>
        </w:tc>
        <w:tc>
          <w:tcPr>
            <w:tcW w:w="3543" w:type="dxa"/>
          </w:tcPr>
          <w:p w:rsidR="00855ADB" w:rsidRDefault="00855ADB" w:rsidP="00876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«Государственный академический ансамбль танца Дагестана «Лезгинка»</w:t>
            </w:r>
          </w:p>
        </w:tc>
      </w:tr>
      <w:tr w:rsidR="0000349D" w:rsidRPr="00A12063" w:rsidTr="00876C93">
        <w:trPr>
          <w:trHeight w:val="987"/>
        </w:trPr>
        <w:tc>
          <w:tcPr>
            <w:tcW w:w="568" w:type="dxa"/>
          </w:tcPr>
          <w:p w:rsidR="0000349D" w:rsidRDefault="00E61010" w:rsidP="00CA5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4820" w:type="dxa"/>
            <w:vAlign w:val="center"/>
          </w:tcPr>
          <w:p w:rsidR="0000349D" w:rsidRPr="00876C93" w:rsidRDefault="00D83D2A" w:rsidP="00876C93">
            <w:pPr>
              <w:rPr>
                <w:sz w:val="28"/>
                <w:szCs w:val="28"/>
                <w:lang w:val="en-US"/>
              </w:rPr>
            </w:pPr>
            <w:proofErr w:type="spellStart"/>
            <w:r w:rsidRPr="00876C93">
              <w:rPr>
                <w:sz w:val="28"/>
                <w:szCs w:val="28"/>
                <w:lang w:val="en-US"/>
              </w:rPr>
              <w:t>Казансаммит</w:t>
            </w:r>
            <w:proofErr w:type="spellEnd"/>
            <w:r w:rsidRPr="00876C93">
              <w:rPr>
                <w:sz w:val="28"/>
                <w:szCs w:val="28"/>
                <w:lang w:val="en-US"/>
              </w:rPr>
              <w:t xml:space="preserve"> 2020, г. Казань</w:t>
            </w:r>
          </w:p>
        </w:tc>
        <w:tc>
          <w:tcPr>
            <w:tcW w:w="4252" w:type="dxa"/>
          </w:tcPr>
          <w:p w:rsidR="0000349D" w:rsidRPr="00725D0D" w:rsidRDefault="00D83D2A" w:rsidP="00876C93">
            <w:pPr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Налаживание торговых связей и привлечение инвестиций в РД</w:t>
            </w:r>
          </w:p>
        </w:tc>
        <w:tc>
          <w:tcPr>
            <w:tcW w:w="2126" w:type="dxa"/>
            <w:vAlign w:val="center"/>
          </w:tcPr>
          <w:p w:rsidR="0000349D" w:rsidRPr="00876C93" w:rsidRDefault="00D83D2A" w:rsidP="00876C93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76C93">
              <w:rPr>
                <w:sz w:val="28"/>
                <w:szCs w:val="28"/>
                <w:lang w:val="en-US"/>
              </w:rPr>
              <w:t>апрель</w:t>
            </w:r>
            <w:proofErr w:type="spellEnd"/>
          </w:p>
        </w:tc>
        <w:tc>
          <w:tcPr>
            <w:tcW w:w="3543" w:type="dxa"/>
          </w:tcPr>
          <w:p w:rsidR="0000349D" w:rsidRPr="00725D0D" w:rsidRDefault="001D4DC1" w:rsidP="00876C93">
            <w:pPr>
              <w:jc w:val="center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Агентство по предпринимательству и инвестициям РД</w:t>
            </w:r>
          </w:p>
        </w:tc>
      </w:tr>
      <w:tr w:rsidR="00426238" w:rsidRPr="00A12063" w:rsidTr="00876C93">
        <w:trPr>
          <w:trHeight w:val="987"/>
        </w:trPr>
        <w:tc>
          <w:tcPr>
            <w:tcW w:w="568" w:type="dxa"/>
          </w:tcPr>
          <w:p w:rsidR="00426238" w:rsidRDefault="00E61010" w:rsidP="00CA5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820" w:type="dxa"/>
            <w:vAlign w:val="center"/>
          </w:tcPr>
          <w:p w:rsidR="00426238" w:rsidRPr="00725D0D" w:rsidRDefault="00426238" w:rsidP="00876C93">
            <w:pPr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3-й Международный гастрономический фестиваль «</w:t>
            </w:r>
            <w:r>
              <w:rPr>
                <w:sz w:val="28"/>
                <w:szCs w:val="28"/>
                <w:lang w:val="en-US"/>
              </w:rPr>
              <w:t>Visit</w:t>
            </w:r>
            <w:r w:rsidRPr="00725D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Dagestan</w:t>
            </w:r>
            <w:r w:rsidRPr="00725D0D">
              <w:rPr>
                <w:sz w:val="28"/>
                <w:szCs w:val="28"/>
              </w:rPr>
              <w:t>-2020», г. Махачкала, г. Дербент</w:t>
            </w:r>
          </w:p>
        </w:tc>
        <w:tc>
          <w:tcPr>
            <w:tcW w:w="4252" w:type="dxa"/>
          </w:tcPr>
          <w:p w:rsidR="00426238" w:rsidRPr="00725D0D" w:rsidRDefault="00A75B9E" w:rsidP="00876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Популяризация</w:t>
            </w:r>
            <w:r w:rsidR="00426238" w:rsidRPr="00725D0D">
              <w:rPr>
                <w:sz w:val="28"/>
                <w:szCs w:val="28"/>
              </w:rPr>
              <w:t xml:space="preserve"> гастрономического туризма в РД</w:t>
            </w:r>
          </w:p>
        </w:tc>
        <w:tc>
          <w:tcPr>
            <w:tcW w:w="2126" w:type="dxa"/>
            <w:vAlign w:val="center"/>
          </w:tcPr>
          <w:p w:rsidR="00426238" w:rsidRPr="00876C93" w:rsidRDefault="00426238" w:rsidP="00876C93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76C93">
              <w:rPr>
                <w:sz w:val="28"/>
                <w:szCs w:val="28"/>
                <w:lang w:val="en-US"/>
              </w:rPr>
              <w:t>апрель</w:t>
            </w:r>
            <w:proofErr w:type="spellEnd"/>
          </w:p>
        </w:tc>
        <w:tc>
          <w:tcPr>
            <w:tcW w:w="3543" w:type="dxa"/>
          </w:tcPr>
          <w:p w:rsidR="00426238" w:rsidRPr="00725D0D" w:rsidRDefault="00426238" w:rsidP="00876C93">
            <w:pPr>
              <w:jc w:val="center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Министерство по туризму и народным художественным промыслам РД,</w:t>
            </w:r>
          </w:p>
          <w:p w:rsidR="00426238" w:rsidRPr="00725D0D" w:rsidRDefault="00426238" w:rsidP="00876C93">
            <w:pPr>
              <w:jc w:val="center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ГО «Город Махачкала»,</w:t>
            </w:r>
          </w:p>
          <w:p w:rsidR="00426238" w:rsidRPr="00725D0D" w:rsidRDefault="00E04913" w:rsidP="00876C93">
            <w:pPr>
              <w:jc w:val="center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ГО «Город Дерб</w:t>
            </w:r>
            <w:r w:rsidR="00426238" w:rsidRPr="00725D0D">
              <w:rPr>
                <w:sz w:val="28"/>
                <w:szCs w:val="28"/>
              </w:rPr>
              <w:t>ент»</w:t>
            </w:r>
          </w:p>
        </w:tc>
      </w:tr>
      <w:tr w:rsidR="00426238" w:rsidRPr="00A12063" w:rsidTr="00876C93">
        <w:trPr>
          <w:trHeight w:val="987"/>
        </w:trPr>
        <w:tc>
          <w:tcPr>
            <w:tcW w:w="568" w:type="dxa"/>
          </w:tcPr>
          <w:p w:rsidR="00426238" w:rsidRDefault="00E61010" w:rsidP="00CA5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820" w:type="dxa"/>
            <w:vAlign w:val="center"/>
          </w:tcPr>
          <w:p w:rsidR="00426238" w:rsidRPr="00725D0D" w:rsidRDefault="00426238" w:rsidP="00876C93">
            <w:pPr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 xml:space="preserve">Выставка изделий народных художественных промыслов </w:t>
            </w:r>
            <w:r w:rsidR="00A75B9E">
              <w:rPr>
                <w:sz w:val="28"/>
                <w:szCs w:val="28"/>
              </w:rPr>
              <w:t xml:space="preserve">      </w:t>
            </w:r>
            <w:r w:rsidRPr="00725D0D">
              <w:rPr>
                <w:sz w:val="28"/>
                <w:szCs w:val="28"/>
              </w:rPr>
              <w:t>«Жар-Птица-2020», г. Москва</w:t>
            </w:r>
          </w:p>
        </w:tc>
        <w:tc>
          <w:tcPr>
            <w:tcW w:w="4252" w:type="dxa"/>
          </w:tcPr>
          <w:p w:rsidR="00426238" w:rsidRPr="00725D0D" w:rsidRDefault="00E04913" w:rsidP="00876C93">
            <w:pPr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Популяризация народных художественных промыслов и расширение рынков сбыта изделий НХП</w:t>
            </w:r>
          </w:p>
        </w:tc>
        <w:tc>
          <w:tcPr>
            <w:tcW w:w="2126" w:type="dxa"/>
            <w:vAlign w:val="center"/>
          </w:tcPr>
          <w:p w:rsidR="00426238" w:rsidRPr="00876C93" w:rsidRDefault="00426238" w:rsidP="00876C93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76C93">
              <w:rPr>
                <w:sz w:val="28"/>
                <w:szCs w:val="28"/>
                <w:lang w:val="en-US"/>
              </w:rPr>
              <w:t>апрель</w:t>
            </w:r>
            <w:proofErr w:type="spellEnd"/>
          </w:p>
        </w:tc>
        <w:tc>
          <w:tcPr>
            <w:tcW w:w="3543" w:type="dxa"/>
          </w:tcPr>
          <w:p w:rsidR="00426238" w:rsidRPr="00725D0D" w:rsidRDefault="00E04913" w:rsidP="00876C93">
            <w:pPr>
              <w:jc w:val="center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Министерство по туризму и народным художественным промыслам РД</w:t>
            </w:r>
          </w:p>
        </w:tc>
      </w:tr>
      <w:tr w:rsidR="00855ADB" w:rsidRPr="00A12063" w:rsidTr="00876C93">
        <w:trPr>
          <w:trHeight w:val="987"/>
        </w:trPr>
        <w:tc>
          <w:tcPr>
            <w:tcW w:w="568" w:type="dxa"/>
          </w:tcPr>
          <w:p w:rsidR="00855ADB" w:rsidRDefault="00E61010" w:rsidP="00CA5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820" w:type="dxa"/>
            <w:vAlign w:val="center"/>
          </w:tcPr>
          <w:p w:rsidR="00855ADB" w:rsidRDefault="00855ADB" w:rsidP="00876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Гастроли </w:t>
            </w:r>
          </w:p>
          <w:p w:rsidR="00855ADB" w:rsidRPr="00725D0D" w:rsidRDefault="00855ADB" w:rsidP="00876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Балет «Горянка», г. Нальчик</w:t>
            </w:r>
          </w:p>
        </w:tc>
        <w:tc>
          <w:tcPr>
            <w:tcW w:w="4252" w:type="dxa"/>
          </w:tcPr>
          <w:p w:rsidR="00855ADB" w:rsidRPr="00725D0D" w:rsidRDefault="00855ADB" w:rsidP="00876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международных культурных связей, межрегионального культурного сотрудничества; развитие системы фестивальной деятельности, расширения практики творческих обменов</w:t>
            </w:r>
          </w:p>
        </w:tc>
        <w:tc>
          <w:tcPr>
            <w:tcW w:w="2126" w:type="dxa"/>
            <w:vAlign w:val="center"/>
          </w:tcPr>
          <w:p w:rsidR="00855ADB" w:rsidRPr="00855ADB" w:rsidRDefault="00855ADB" w:rsidP="0087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543" w:type="dxa"/>
          </w:tcPr>
          <w:p w:rsidR="00855ADB" w:rsidRPr="00725D0D" w:rsidRDefault="00855ADB" w:rsidP="0087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РД «Дагестанский государственный театр оперы и балета»</w:t>
            </w:r>
          </w:p>
        </w:tc>
      </w:tr>
      <w:tr w:rsidR="00876C93" w:rsidRPr="00A12063" w:rsidTr="000029D5">
        <w:trPr>
          <w:trHeight w:val="1035"/>
        </w:trPr>
        <w:tc>
          <w:tcPr>
            <w:tcW w:w="568" w:type="dxa"/>
          </w:tcPr>
          <w:p w:rsidR="00876C93" w:rsidRDefault="00E61010" w:rsidP="00002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820" w:type="dxa"/>
            <w:vAlign w:val="center"/>
          </w:tcPr>
          <w:p w:rsidR="00876C93" w:rsidRPr="00725D0D" w:rsidRDefault="00876C93" w:rsidP="000029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Дни культуры Республики Дагестан в Ярославской области (по согласованию с Правительством РД)</w:t>
            </w:r>
          </w:p>
        </w:tc>
        <w:tc>
          <w:tcPr>
            <w:tcW w:w="4252" w:type="dxa"/>
          </w:tcPr>
          <w:p w:rsidR="00876C93" w:rsidRPr="00725D0D" w:rsidRDefault="00876C93" w:rsidP="000029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Укрепление межрегиональных связей между Республикой Дагестан и Ярославской областью, формирование общероссийской идентичности</w:t>
            </w:r>
          </w:p>
        </w:tc>
        <w:tc>
          <w:tcPr>
            <w:tcW w:w="2126" w:type="dxa"/>
          </w:tcPr>
          <w:p w:rsidR="00876C93" w:rsidRPr="00876C93" w:rsidRDefault="00876C93" w:rsidP="000029D5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76C93">
              <w:rPr>
                <w:sz w:val="28"/>
                <w:szCs w:val="28"/>
                <w:lang w:val="en-US"/>
              </w:rPr>
              <w:t>апрель-май</w:t>
            </w:r>
            <w:proofErr w:type="spellEnd"/>
          </w:p>
        </w:tc>
        <w:tc>
          <w:tcPr>
            <w:tcW w:w="3543" w:type="dxa"/>
          </w:tcPr>
          <w:p w:rsidR="00876C93" w:rsidRPr="00725D0D" w:rsidRDefault="00876C93" w:rsidP="000029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Министерство по национальной политике и делам религий РД</w:t>
            </w:r>
          </w:p>
        </w:tc>
      </w:tr>
      <w:tr w:rsidR="00855ADB" w:rsidRPr="00A12063" w:rsidTr="000029D5">
        <w:trPr>
          <w:trHeight w:val="1035"/>
        </w:trPr>
        <w:tc>
          <w:tcPr>
            <w:tcW w:w="568" w:type="dxa"/>
          </w:tcPr>
          <w:p w:rsidR="00855ADB" w:rsidRDefault="00E61010" w:rsidP="00002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21.</w:t>
            </w:r>
          </w:p>
        </w:tc>
        <w:tc>
          <w:tcPr>
            <w:tcW w:w="4820" w:type="dxa"/>
            <w:vAlign w:val="center"/>
          </w:tcPr>
          <w:p w:rsidR="00855ADB" w:rsidRDefault="00855ADB" w:rsidP="000029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Гастроли</w:t>
            </w:r>
          </w:p>
          <w:p w:rsidR="00A75B9E" w:rsidRDefault="00855ADB" w:rsidP="000029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Спектакль «Наши времена»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 w:rsidR="00A75B9E">
              <w:rPr>
                <w:sz w:val="28"/>
                <w:szCs w:val="28"/>
              </w:rPr>
              <w:t xml:space="preserve"> </w:t>
            </w:r>
          </w:p>
          <w:p w:rsidR="00855ADB" w:rsidRPr="00725D0D" w:rsidRDefault="00A75B9E" w:rsidP="000029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r w:rsidR="00855ADB">
              <w:rPr>
                <w:sz w:val="28"/>
                <w:szCs w:val="28"/>
              </w:rPr>
              <w:t>Москва, Санкт-Петербург, Ставрополь</w:t>
            </w:r>
          </w:p>
        </w:tc>
        <w:tc>
          <w:tcPr>
            <w:tcW w:w="4252" w:type="dxa"/>
          </w:tcPr>
          <w:p w:rsidR="00855ADB" w:rsidRPr="00725D0D" w:rsidRDefault="00855ADB" w:rsidP="000029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Укрепление межрегиональных связей</w:t>
            </w:r>
          </w:p>
        </w:tc>
        <w:tc>
          <w:tcPr>
            <w:tcW w:w="2126" w:type="dxa"/>
          </w:tcPr>
          <w:p w:rsidR="00855ADB" w:rsidRPr="00855ADB" w:rsidRDefault="00855ADB" w:rsidP="00002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3543" w:type="dxa"/>
          </w:tcPr>
          <w:p w:rsidR="00855ADB" w:rsidRPr="00725D0D" w:rsidRDefault="00855ADB" w:rsidP="000029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«Государственный табасаранский драматический театр»</w:t>
            </w:r>
          </w:p>
        </w:tc>
      </w:tr>
      <w:tr w:rsidR="00472F61" w:rsidRPr="00A12063" w:rsidTr="000029D5">
        <w:trPr>
          <w:trHeight w:val="1035"/>
        </w:trPr>
        <w:tc>
          <w:tcPr>
            <w:tcW w:w="568" w:type="dxa"/>
          </w:tcPr>
          <w:p w:rsidR="00472F61" w:rsidRDefault="00E61010" w:rsidP="00002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820" w:type="dxa"/>
            <w:vAlign w:val="center"/>
          </w:tcPr>
          <w:p w:rsidR="00472F61" w:rsidRPr="00725D0D" w:rsidRDefault="00472F61" w:rsidP="00472F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Гастроли по Республике Калмыкия</w:t>
            </w:r>
          </w:p>
        </w:tc>
        <w:tc>
          <w:tcPr>
            <w:tcW w:w="4252" w:type="dxa"/>
          </w:tcPr>
          <w:p w:rsidR="00472F61" w:rsidRPr="00725D0D" w:rsidRDefault="00472F61" w:rsidP="000029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творческих отношений к культуре народов средствами передачи музыкальных игр, обрядовых песен и танцев. Проведение ежегодных концертов.</w:t>
            </w:r>
          </w:p>
        </w:tc>
        <w:tc>
          <w:tcPr>
            <w:tcW w:w="2126" w:type="dxa"/>
          </w:tcPr>
          <w:p w:rsidR="00472F61" w:rsidRPr="00472F61" w:rsidRDefault="00472F61" w:rsidP="00002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543" w:type="dxa"/>
          </w:tcPr>
          <w:p w:rsidR="00472F61" w:rsidRPr="00725D0D" w:rsidRDefault="00472F61" w:rsidP="000029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«Государственный ногайский фольклорно-этнографический ансамбль «</w:t>
            </w:r>
            <w:proofErr w:type="spellStart"/>
            <w:r>
              <w:rPr>
                <w:sz w:val="28"/>
                <w:szCs w:val="28"/>
              </w:rPr>
              <w:t>Айланай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725D0D" w:rsidRPr="00A12063" w:rsidTr="000029D5">
        <w:trPr>
          <w:trHeight w:val="1035"/>
        </w:trPr>
        <w:tc>
          <w:tcPr>
            <w:tcW w:w="568" w:type="dxa"/>
          </w:tcPr>
          <w:p w:rsidR="00725D0D" w:rsidRDefault="00E61010" w:rsidP="00002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820" w:type="dxa"/>
            <w:vAlign w:val="center"/>
          </w:tcPr>
          <w:p w:rsidR="00725D0D" w:rsidRPr="00725D0D" w:rsidRDefault="00725D0D" w:rsidP="00725D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 xml:space="preserve">Российская выставка племенных овец и коз в Астраханской области </w:t>
            </w:r>
          </w:p>
        </w:tc>
        <w:tc>
          <w:tcPr>
            <w:tcW w:w="4252" w:type="dxa"/>
          </w:tcPr>
          <w:p w:rsidR="00725D0D" w:rsidRPr="00725D0D" w:rsidRDefault="00725D0D" w:rsidP="000029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Распространение передового опыта ведения племенного овцеводства и улучшения племенного дела, демонстрации научных достижений в этой области</w:t>
            </w:r>
          </w:p>
        </w:tc>
        <w:tc>
          <w:tcPr>
            <w:tcW w:w="2126" w:type="dxa"/>
          </w:tcPr>
          <w:p w:rsidR="00725D0D" w:rsidRPr="00725D0D" w:rsidRDefault="00725D0D" w:rsidP="00002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543" w:type="dxa"/>
          </w:tcPr>
          <w:p w:rsidR="00725D0D" w:rsidRPr="00725D0D" w:rsidRDefault="00725D0D" w:rsidP="000029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сельского хозяйства и продовольствия РД</w:t>
            </w:r>
          </w:p>
        </w:tc>
      </w:tr>
      <w:tr w:rsidR="00E04913" w:rsidRPr="00A12063" w:rsidTr="00876C93">
        <w:trPr>
          <w:trHeight w:val="987"/>
        </w:trPr>
        <w:tc>
          <w:tcPr>
            <w:tcW w:w="568" w:type="dxa"/>
          </w:tcPr>
          <w:p w:rsidR="00E04913" w:rsidRDefault="00E61010" w:rsidP="00CA5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820" w:type="dxa"/>
            <w:vAlign w:val="center"/>
          </w:tcPr>
          <w:p w:rsidR="00E04913" w:rsidRPr="00725D0D" w:rsidRDefault="00E04913" w:rsidP="00876C93">
            <w:pPr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Этнокультурный фестиваль «Дербент на перекрестке Великого Шелкового пути», г. Дербент</w:t>
            </w:r>
          </w:p>
        </w:tc>
        <w:tc>
          <w:tcPr>
            <w:tcW w:w="4252" w:type="dxa"/>
          </w:tcPr>
          <w:p w:rsidR="00E04913" w:rsidRPr="00725D0D" w:rsidRDefault="00E04913" w:rsidP="00876C93">
            <w:pPr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 xml:space="preserve">Формирование позитивного туристского имиджа и повышение привлекательности г. Дербента для отечественных и зарубежных туристов </w:t>
            </w:r>
          </w:p>
        </w:tc>
        <w:tc>
          <w:tcPr>
            <w:tcW w:w="2126" w:type="dxa"/>
            <w:vAlign w:val="center"/>
          </w:tcPr>
          <w:p w:rsidR="00E04913" w:rsidRPr="00876C93" w:rsidRDefault="00E04913" w:rsidP="00876C93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76C93">
              <w:rPr>
                <w:sz w:val="28"/>
                <w:szCs w:val="28"/>
                <w:lang w:val="en-US"/>
              </w:rPr>
              <w:t>май</w:t>
            </w:r>
            <w:proofErr w:type="spellEnd"/>
          </w:p>
        </w:tc>
        <w:tc>
          <w:tcPr>
            <w:tcW w:w="3543" w:type="dxa"/>
          </w:tcPr>
          <w:p w:rsidR="00E04913" w:rsidRPr="00725D0D" w:rsidRDefault="00E04913" w:rsidP="00876C93">
            <w:pPr>
              <w:jc w:val="center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Министерство по туризму и народным художественным промыслам РД, Министерство культуры РД,</w:t>
            </w:r>
          </w:p>
          <w:p w:rsidR="00E04913" w:rsidRPr="00876C93" w:rsidRDefault="00E04913" w:rsidP="00876C93">
            <w:pPr>
              <w:jc w:val="center"/>
              <w:rPr>
                <w:sz w:val="28"/>
                <w:szCs w:val="28"/>
                <w:lang w:val="en-US"/>
              </w:rPr>
            </w:pPr>
            <w:r w:rsidRPr="00876C93">
              <w:rPr>
                <w:sz w:val="28"/>
                <w:szCs w:val="28"/>
                <w:lang w:val="en-US"/>
              </w:rPr>
              <w:t>ГО «</w:t>
            </w:r>
            <w:proofErr w:type="spellStart"/>
            <w:r w:rsidRPr="00876C93">
              <w:rPr>
                <w:sz w:val="28"/>
                <w:szCs w:val="28"/>
                <w:lang w:val="en-US"/>
              </w:rPr>
              <w:t>Город</w:t>
            </w:r>
            <w:proofErr w:type="spellEnd"/>
            <w:r w:rsidRPr="00876C9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6C93">
              <w:rPr>
                <w:sz w:val="28"/>
                <w:szCs w:val="28"/>
                <w:lang w:val="en-US"/>
              </w:rPr>
              <w:t>Дербент</w:t>
            </w:r>
            <w:proofErr w:type="spellEnd"/>
            <w:r w:rsidRPr="00876C93">
              <w:rPr>
                <w:sz w:val="28"/>
                <w:szCs w:val="28"/>
                <w:lang w:val="en-US"/>
              </w:rPr>
              <w:t>»</w:t>
            </w:r>
          </w:p>
        </w:tc>
      </w:tr>
      <w:tr w:rsidR="00E04913" w:rsidRPr="00A12063" w:rsidTr="00876C93">
        <w:trPr>
          <w:trHeight w:val="987"/>
        </w:trPr>
        <w:tc>
          <w:tcPr>
            <w:tcW w:w="568" w:type="dxa"/>
          </w:tcPr>
          <w:p w:rsidR="00E04913" w:rsidRDefault="00E61010" w:rsidP="00CA5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820" w:type="dxa"/>
            <w:vAlign w:val="center"/>
          </w:tcPr>
          <w:p w:rsidR="00E04913" w:rsidRPr="00725D0D" w:rsidRDefault="00E04913" w:rsidP="00876C93">
            <w:pPr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 xml:space="preserve">Выставка-ярмарка народных художественных промыслов России «Ладья-2020», г. Кисловодск </w:t>
            </w:r>
          </w:p>
        </w:tc>
        <w:tc>
          <w:tcPr>
            <w:tcW w:w="4252" w:type="dxa"/>
          </w:tcPr>
          <w:p w:rsidR="00E04913" w:rsidRPr="00725D0D" w:rsidRDefault="00E04913" w:rsidP="00876C93">
            <w:pPr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Популяризация народных художественных промыслов и расширение рынков сбыта изделий НХП</w:t>
            </w:r>
          </w:p>
        </w:tc>
        <w:tc>
          <w:tcPr>
            <w:tcW w:w="2126" w:type="dxa"/>
            <w:vAlign w:val="center"/>
          </w:tcPr>
          <w:p w:rsidR="00E04913" w:rsidRPr="00876C93" w:rsidRDefault="00E04913" w:rsidP="00876C93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76C93">
              <w:rPr>
                <w:sz w:val="28"/>
                <w:szCs w:val="28"/>
                <w:lang w:val="en-US"/>
              </w:rPr>
              <w:t>май</w:t>
            </w:r>
            <w:proofErr w:type="spellEnd"/>
          </w:p>
        </w:tc>
        <w:tc>
          <w:tcPr>
            <w:tcW w:w="3543" w:type="dxa"/>
          </w:tcPr>
          <w:p w:rsidR="00E04913" w:rsidRPr="00725D0D" w:rsidRDefault="00E04913" w:rsidP="00876C93">
            <w:pPr>
              <w:jc w:val="center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Министерство по туризму и народным художественным промыслам РД</w:t>
            </w:r>
          </w:p>
        </w:tc>
      </w:tr>
      <w:tr w:rsidR="00BE44BE" w:rsidRPr="00A12063" w:rsidTr="00876C93">
        <w:trPr>
          <w:trHeight w:val="987"/>
        </w:trPr>
        <w:tc>
          <w:tcPr>
            <w:tcW w:w="568" w:type="dxa"/>
          </w:tcPr>
          <w:p w:rsidR="00BE44BE" w:rsidRDefault="00E61010" w:rsidP="00CA5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26.</w:t>
            </w:r>
          </w:p>
        </w:tc>
        <w:tc>
          <w:tcPr>
            <w:tcW w:w="4820" w:type="dxa"/>
            <w:vAlign w:val="center"/>
          </w:tcPr>
          <w:p w:rsidR="00BE44BE" w:rsidRPr="00725D0D" w:rsidRDefault="00BE44BE" w:rsidP="00876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Гастроли с концертной программой по Ставропольскому краю и Республике Калмыкия</w:t>
            </w:r>
          </w:p>
        </w:tc>
        <w:tc>
          <w:tcPr>
            <w:tcW w:w="4252" w:type="dxa"/>
          </w:tcPr>
          <w:p w:rsidR="00BE44BE" w:rsidRPr="00725D0D" w:rsidRDefault="00BE44BE" w:rsidP="00876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национальной культурой и традициями Дагестана</w:t>
            </w:r>
          </w:p>
        </w:tc>
        <w:tc>
          <w:tcPr>
            <w:tcW w:w="2126" w:type="dxa"/>
            <w:vAlign w:val="center"/>
          </w:tcPr>
          <w:p w:rsidR="00BE44BE" w:rsidRPr="00BE44BE" w:rsidRDefault="00BE44BE" w:rsidP="0087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11-21 мая</w:t>
            </w:r>
          </w:p>
        </w:tc>
        <w:tc>
          <w:tcPr>
            <w:tcW w:w="3543" w:type="dxa"/>
          </w:tcPr>
          <w:p w:rsidR="00BE44BE" w:rsidRDefault="00BE44BE" w:rsidP="0087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 «Даргинский государственный музыкально-драматический театр </w:t>
            </w:r>
          </w:p>
          <w:p w:rsidR="00BE44BE" w:rsidRPr="00725D0D" w:rsidRDefault="00BE44BE" w:rsidP="0087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</w:t>
            </w:r>
            <w:proofErr w:type="spellStart"/>
            <w:r>
              <w:rPr>
                <w:sz w:val="28"/>
                <w:szCs w:val="28"/>
              </w:rPr>
              <w:t>О.Батырая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855ADB" w:rsidRPr="00A12063" w:rsidTr="00876C93">
        <w:trPr>
          <w:trHeight w:val="987"/>
        </w:trPr>
        <w:tc>
          <w:tcPr>
            <w:tcW w:w="568" w:type="dxa"/>
          </w:tcPr>
          <w:p w:rsidR="00855ADB" w:rsidRDefault="00E61010" w:rsidP="00CA5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4820" w:type="dxa"/>
            <w:vAlign w:val="center"/>
          </w:tcPr>
          <w:p w:rsidR="00855ADB" w:rsidRPr="00855ADB" w:rsidRDefault="00855ADB" w:rsidP="00876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XIII</w:t>
            </w:r>
            <w:r w:rsidRPr="00855A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Международный музыкальный фестиваль «Порт-Петровские ассамблеи»</w:t>
            </w:r>
          </w:p>
        </w:tc>
        <w:tc>
          <w:tcPr>
            <w:tcW w:w="4252" w:type="dxa"/>
          </w:tcPr>
          <w:p w:rsidR="00855ADB" w:rsidRPr="00725D0D" w:rsidRDefault="00855ADB" w:rsidP="00876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Популяризация музыкального искусства и укрепление межрегиональных связей</w:t>
            </w:r>
          </w:p>
        </w:tc>
        <w:tc>
          <w:tcPr>
            <w:tcW w:w="2126" w:type="dxa"/>
            <w:vAlign w:val="center"/>
          </w:tcPr>
          <w:p w:rsidR="00855ADB" w:rsidRDefault="00855ADB" w:rsidP="0087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мая – </w:t>
            </w:r>
          </w:p>
          <w:p w:rsidR="00855ADB" w:rsidRPr="00855ADB" w:rsidRDefault="00855ADB" w:rsidP="0087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июня</w:t>
            </w:r>
          </w:p>
        </w:tc>
        <w:tc>
          <w:tcPr>
            <w:tcW w:w="3543" w:type="dxa"/>
          </w:tcPr>
          <w:p w:rsidR="00855ADB" w:rsidRDefault="00855ADB" w:rsidP="0087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 «Дагестанская государственная филармония </w:t>
            </w:r>
          </w:p>
          <w:p w:rsidR="00855ADB" w:rsidRPr="00725D0D" w:rsidRDefault="00855ADB" w:rsidP="0087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</w:t>
            </w:r>
            <w:proofErr w:type="spellStart"/>
            <w:r>
              <w:rPr>
                <w:sz w:val="28"/>
                <w:szCs w:val="28"/>
              </w:rPr>
              <w:t>Т.Мурадова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846DD8" w:rsidRPr="00A12063" w:rsidTr="00876C93">
        <w:trPr>
          <w:trHeight w:val="987"/>
        </w:trPr>
        <w:tc>
          <w:tcPr>
            <w:tcW w:w="568" w:type="dxa"/>
          </w:tcPr>
          <w:p w:rsidR="00846DD8" w:rsidRPr="00A12063" w:rsidRDefault="00E61010" w:rsidP="00EA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4820" w:type="dxa"/>
            <w:vAlign w:val="center"/>
          </w:tcPr>
          <w:p w:rsidR="00846DD8" w:rsidRPr="00725D0D" w:rsidRDefault="001D4DC1" w:rsidP="00876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XXIV</w:t>
            </w:r>
            <w:r w:rsidRPr="00725D0D">
              <w:rPr>
                <w:sz w:val="28"/>
                <w:szCs w:val="28"/>
              </w:rPr>
              <w:t xml:space="preserve"> Петербургский международный экономический форум, г. Санкт-Петербург</w:t>
            </w:r>
          </w:p>
        </w:tc>
        <w:tc>
          <w:tcPr>
            <w:tcW w:w="4252" w:type="dxa"/>
          </w:tcPr>
          <w:p w:rsidR="00846DD8" w:rsidRPr="00855ADB" w:rsidRDefault="001D4DC1" w:rsidP="00876C93">
            <w:pPr>
              <w:rPr>
                <w:sz w:val="28"/>
                <w:szCs w:val="28"/>
              </w:rPr>
            </w:pPr>
            <w:r w:rsidRPr="00855ADB">
              <w:rPr>
                <w:sz w:val="28"/>
                <w:szCs w:val="28"/>
              </w:rPr>
              <w:t>Привлечение инвестиций в РД</w:t>
            </w:r>
          </w:p>
        </w:tc>
        <w:tc>
          <w:tcPr>
            <w:tcW w:w="2126" w:type="dxa"/>
          </w:tcPr>
          <w:p w:rsidR="00846DD8" w:rsidRPr="00855ADB" w:rsidRDefault="001D4DC1" w:rsidP="00876C93">
            <w:pPr>
              <w:jc w:val="center"/>
              <w:rPr>
                <w:sz w:val="28"/>
                <w:szCs w:val="28"/>
              </w:rPr>
            </w:pPr>
            <w:r w:rsidRPr="00855ADB">
              <w:rPr>
                <w:sz w:val="28"/>
                <w:szCs w:val="28"/>
              </w:rPr>
              <w:t>3-6 июня</w:t>
            </w:r>
          </w:p>
        </w:tc>
        <w:tc>
          <w:tcPr>
            <w:tcW w:w="3543" w:type="dxa"/>
          </w:tcPr>
          <w:p w:rsidR="00846DD8" w:rsidRPr="00725D0D" w:rsidRDefault="001D4DC1" w:rsidP="00876C93">
            <w:pPr>
              <w:jc w:val="center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Агентство по предпринимательству и инвестициям РД</w:t>
            </w:r>
          </w:p>
        </w:tc>
      </w:tr>
      <w:tr w:rsidR="00855ADB" w:rsidRPr="00A12063" w:rsidTr="00876C93">
        <w:trPr>
          <w:trHeight w:val="987"/>
        </w:trPr>
        <w:tc>
          <w:tcPr>
            <w:tcW w:w="568" w:type="dxa"/>
          </w:tcPr>
          <w:p w:rsidR="00855ADB" w:rsidRPr="00A12063" w:rsidRDefault="00E61010" w:rsidP="00EA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4820" w:type="dxa"/>
            <w:vAlign w:val="center"/>
          </w:tcPr>
          <w:p w:rsidR="00855ADB" w:rsidRDefault="00855ADB" w:rsidP="00876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Гастроли</w:t>
            </w:r>
          </w:p>
          <w:p w:rsidR="00855ADB" w:rsidRDefault="00855ADB" w:rsidP="00876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Водевиль «Беда от нежного сердца»</w:t>
            </w:r>
          </w:p>
          <w:p w:rsidR="00A75B9E" w:rsidRDefault="00855ADB" w:rsidP="00876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Оперетта «Прекрасная Галатея», </w:t>
            </w:r>
          </w:p>
          <w:p w:rsidR="00855ADB" w:rsidRPr="00855ADB" w:rsidRDefault="00855ADB" w:rsidP="00876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Нальчик</w:t>
            </w:r>
          </w:p>
        </w:tc>
        <w:tc>
          <w:tcPr>
            <w:tcW w:w="4252" w:type="dxa"/>
          </w:tcPr>
          <w:p w:rsidR="00855ADB" w:rsidRPr="00855ADB" w:rsidRDefault="00855ADB" w:rsidP="00876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международных культурных связей, межрегионального культурного сотрудничества; развитие системы фестивальной деятельности, расширения практики творческих обменов</w:t>
            </w:r>
          </w:p>
        </w:tc>
        <w:tc>
          <w:tcPr>
            <w:tcW w:w="2126" w:type="dxa"/>
          </w:tcPr>
          <w:p w:rsidR="00855ADB" w:rsidRPr="00855ADB" w:rsidRDefault="00855ADB" w:rsidP="0087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543" w:type="dxa"/>
          </w:tcPr>
          <w:p w:rsidR="00855ADB" w:rsidRPr="00725D0D" w:rsidRDefault="00855ADB" w:rsidP="0087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РД «Дагестанский государственный театр оперы и балета»</w:t>
            </w:r>
          </w:p>
        </w:tc>
      </w:tr>
      <w:tr w:rsidR="000029D5" w:rsidRPr="00A12063" w:rsidTr="00876C93">
        <w:trPr>
          <w:trHeight w:val="987"/>
        </w:trPr>
        <w:tc>
          <w:tcPr>
            <w:tcW w:w="568" w:type="dxa"/>
          </w:tcPr>
          <w:p w:rsidR="000029D5" w:rsidRPr="00A12063" w:rsidRDefault="00E61010" w:rsidP="00EA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4820" w:type="dxa"/>
            <w:vAlign w:val="center"/>
          </w:tcPr>
          <w:p w:rsidR="000029D5" w:rsidRPr="000029D5" w:rsidRDefault="000029D5" w:rsidP="00876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фестиваль детского художественного творчества «Маленькие горцы»</w:t>
            </w:r>
          </w:p>
        </w:tc>
        <w:tc>
          <w:tcPr>
            <w:tcW w:w="4252" w:type="dxa"/>
          </w:tcPr>
          <w:p w:rsidR="000029D5" w:rsidRPr="000029D5" w:rsidRDefault="000029D5" w:rsidP="00876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Патриотическое интернациональное воспитание подрастающего поколения на лучших образцах национальной культуры; приобщение детей и молодежи художественному творчеству, традиционной национальной культуре</w:t>
            </w:r>
          </w:p>
        </w:tc>
        <w:tc>
          <w:tcPr>
            <w:tcW w:w="2126" w:type="dxa"/>
          </w:tcPr>
          <w:p w:rsidR="000029D5" w:rsidRPr="000029D5" w:rsidRDefault="00472F61" w:rsidP="0087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543" w:type="dxa"/>
          </w:tcPr>
          <w:p w:rsidR="000029D5" w:rsidRPr="00725D0D" w:rsidRDefault="000029D5" w:rsidP="0087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ГБУК «Республиканский дом народного творчества»</w:t>
            </w:r>
          </w:p>
        </w:tc>
      </w:tr>
      <w:tr w:rsidR="00BB7193" w:rsidRPr="00A12063" w:rsidTr="00876C93">
        <w:trPr>
          <w:trHeight w:val="987"/>
        </w:trPr>
        <w:tc>
          <w:tcPr>
            <w:tcW w:w="568" w:type="dxa"/>
          </w:tcPr>
          <w:p w:rsidR="00BB7193" w:rsidRPr="00A12063" w:rsidRDefault="00E61010" w:rsidP="00EA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31.</w:t>
            </w:r>
          </w:p>
        </w:tc>
        <w:tc>
          <w:tcPr>
            <w:tcW w:w="4820" w:type="dxa"/>
            <w:vAlign w:val="center"/>
          </w:tcPr>
          <w:p w:rsidR="00BB7193" w:rsidRPr="00725D0D" w:rsidRDefault="00BB7193" w:rsidP="00876C93">
            <w:pPr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Международный форум «Роль института представителей в развитии Республики Дагестан» (по согласованию с Правительством РД)</w:t>
            </w:r>
          </w:p>
        </w:tc>
        <w:tc>
          <w:tcPr>
            <w:tcW w:w="4252" w:type="dxa"/>
          </w:tcPr>
          <w:p w:rsidR="00BB7193" w:rsidRPr="00725D0D" w:rsidRDefault="00BB7193" w:rsidP="00876C93">
            <w:pPr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Развитие института представителей Республики Дагестан, укрепление межрегиональных связей</w:t>
            </w:r>
          </w:p>
        </w:tc>
        <w:tc>
          <w:tcPr>
            <w:tcW w:w="2126" w:type="dxa"/>
          </w:tcPr>
          <w:p w:rsidR="00DF2CFA" w:rsidRPr="00725D0D" w:rsidRDefault="00DF2CFA" w:rsidP="00876C93">
            <w:pPr>
              <w:jc w:val="center"/>
              <w:rPr>
                <w:sz w:val="28"/>
                <w:szCs w:val="28"/>
              </w:rPr>
            </w:pPr>
          </w:p>
          <w:p w:rsidR="00BB7193" w:rsidRPr="00876C93" w:rsidRDefault="00BB7193" w:rsidP="00876C93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76C93">
              <w:rPr>
                <w:sz w:val="28"/>
                <w:szCs w:val="28"/>
                <w:lang w:val="en-US"/>
              </w:rPr>
              <w:t>июнь</w:t>
            </w:r>
            <w:proofErr w:type="spellEnd"/>
          </w:p>
        </w:tc>
        <w:tc>
          <w:tcPr>
            <w:tcW w:w="3543" w:type="dxa"/>
          </w:tcPr>
          <w:p w:rsidR="00BB7193" w:rsidRPr="00725D0D" w:rsidRDefault="00BB7193" w:rsidP="00876C93">
            <w:pPr>
              <w:jc w:val="center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Министерство по национальной политике и делам религий РД</w:t>
            </w:r>
          </w:p>
        </w:tc>
      </w:tr>
      <w:tr w:rsidR="00E04913" w:rsidRPr="00A12063" w:rsidTr="00876C93">
        <w:trPr>
          <w:trHeight w:val="987"/>
        </w:trPr>
        <w:tc>
          <w:tcPr>
            <w:tcW w:w="568" w:type="dxa"/>
          </w:tcPr>
          <w:p w:rsidR="00E04913" w:rsidRPr="00A12063" w:rsidRDefault="00E61010" w:rsidP="00EA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4820" w:type="dxa"/>
            <w:vAlign w:val="center"/>
          </w:tcPr>
          <w:p w:rsidR="00E04913" w:rsidRPr="00725D0D" w:rsidRDefault="00E04913" w:rsidP="00876C93">
            <w:pPr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 xml:space="preserve">Международный фестиваль экстремальных видов туризма «Ярыдаг-2020», </w:t>
            </w:r>
            <w:proofErr w:type="spellStart"/>
            <w:r w:rsidRPr="00725D0D">
              <w:rPr>
                <w:sz w:val="28"/>
                <w:szCs w:val="28"/>
              </w:rPr>
              <w:t>Докузпаринский</w:t>
            </w:r>
            <w:proofErr w:type="spellEnd"/>
            <w:r w:rsidRPr="00725D0D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4252" w:type="dxa"/>
          </w:tcPr>
          <w:p w:rsidR="00E04913" w:rsidRPr="00725D0D" w:rsidRDefault="00E04913" w:rsidP="00876C93">
            <w:pPr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Повышение интереса туристских групп к сегменту горного экстремального туризма в муниципальных образованиях РД</w:t>
            </w:r>
          </w:p>
        </w:tc>
        <w:tc>
          <w:tcPr>
            <w:tcW w:w="2126" w:type="dxa"/>
          </w:tcPr>
          <w:p w:rsidR="00E04913" w:rsidRPr="00876C93" w:rsidRDefault="00E04913" w:rsidP="00876C93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76C93">
              <w:rPr>
                <w:sz w:val="28"/>
                <w:szCs w:val="28"/>
                <w:lang w:val="en-US"/>
              </w:rPr>
              <w:t>июнь</w:t>
            </w:r>
            <w:proofErr w:type="spellEnd"/>
          </w:p>
        </w:tc>
        <w:tc>
          <w:tcPr>
            <w:tcW w:w="3543" w:type="dxa"/>
          </w:tcPr>
          <w:p w:rsidR="00E04913" w:rsidRPr="00725D0D" w:rsidRDefault="00E04913" w:rsidP="00876C93">
            <w:pPr>
              <w:jc w:val="center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Министерство по туризму и народным художественным промыслам РД</w:t>
            </w:r>
          </w:p>
        </w:tc>
      </w:tr>
      <w:tr w:rsidR="00846DD8" w:rsidRPr="00A12063" w:rsidTr="00876C93">
        <w:trPr>
          <w:trHeight w:val="1258"/>
        </w:trPr>
        <w:tc>
          <w:tcPr>
            <w:tcW w:w="568" w:type="dxa"/>
          </w:tcPr>
          <w:p w:rsidR="00846DD8" w:rsidRPr="00A12063" w:rsidRDefault="00E61010" w:rsidP="00EA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4820" w:type="dxa"/>
            <w:vAlign w:val="center"/>
          </w:tcPr>
          <w:p w:rsidR="00846DD8" w:rsidRPr="00725D0D" w:rsidRDefault="00BB7193" w:rsidP="00876C93">
            <w:pPr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Организация и проведение всероссийской богословской конференции в Республике Дагестан, посвященной профилактике распространения идеологии экстремизма и терроризма с участием авторитетных богословов и ученых России</w:t>
            </w:r>
          </w:p>
        </w:tc>
        <w:tc>
          <w:tcPr>
            <w:tcW w:w="4252" w:type="dxa"/>
          </w:tcPr>
          <w:p w:rsidR="00846DD8" w:rsidRPr="00725D0D" w:rsidRDefault="00BB7193" w:rsidP="00876C93">
            <w:pPr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Религиозное просвещение, способствующее противодействию идеологии терроризма, духовно-нравственное и патриотическое воспитание населения</w:t>
            </w:r>
          </w:p>
        </w:tc>
        <w:tc>
          <w:tcPr>
            <w:tcW w:w="2126" w:type="dxa"/>
            <w:vAlign w:val="center"/>
          </w:tcPr>
          <w:p w:rsidR="00846DD8" w:rsidRPr="00876C93" w:rsidRDefault="00BB7193" w:rsidP="00876C93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76C93">
              <w:rPr>
                <w:sz w:val="28"/>
                <w:szCs w:val="28"/>
                <w:lang w:val="en-US"/>
              </w:rPr>
              <w:t>июнь-июль</w:t>
            </w:r>
            <w:proofErr w:type="spellEnd"/>
          </w:p>
        </w:tc>
        <w:tc>
          <w:tcPr>
            <w:tcW w:w="3543" w:type="dxa"/>
          </w:tcPr>
          <w:p w:rsidR="00846DD8" w:rsidRPr="00725D0D" w:rsidRDefault="00DF2CFA" w:rsidP="00876C93">
            <w:pPr>
              <w:jc w:val="center"/>
              <w:rPr>
                <w:sz w:val="28"/>
                <w:szCs w:val="28"/>
              </w:rPr>
            </w:pPr>
            <w:r w:rsidRPr="00725D0D">
              <w:rPr>
                <w:sz w:val="28"/>
                <w:szCs w:val="28"/>
              </w:rPr>
              <w:t>Министерство по национальной политике и делам религий РД</w:t>
            </w:r>
          </w:p>
        </w:tc>
      </w:tr>
      <w:tr w:rsidR="00472F61" w:rsidRPr="00A12063" w:rsidTr="00876C93">
        <w:trPr>
          <w:trHeight w:val="1258"/>
        </w:trPr>
        <w:tc>
          <w:tcPr>
            <w:tcW w:w="568" w:type="dxa"/>
          </w:tcPr>
          <w:p w:rsidR="00472F61" w:rsidRPr="00A12063" w:rsidRDefault="00E61010" w:rsidP="00EA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4820" w:type="dxa"/>
            <w:vAlign w:val="center"/>
          </w:tcPr>
          <w:p w:rsidR="00472F61" w:rsidRPr="00472F61" w:rsidRDefault="00472F61" w:rsidP="00876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 Международный Фестиваль фольклора и традиционной культуры «Горцы» </w:t>
            </w:r>
          </w:p>
        </w:tc>
        <w:tc>
          <w:tcPr>
            <w:tcW w:w="4252" w:type="dxa"/>
          </w:tcPr>
          <w:p w:rsidR="00472F61" w:rsidRPr="00725D0D" w:rsidRDefault="00472F61" w:rsidP="00876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Популяризация, сохранение и развитие самобытной национальной культуры народов Дагестана,  России и мира; активизация деятельности творческих коллективов по приобщению детей и молодежи к народному творчеству, традиционной культуре</w:t>
            </w:r>
          </w:p>
        </w:tc>
        <w:tc>
          <w:tcPr>
            <w:tcW w:w="2126" w:type="dxa"/>
            <w:vAlign w:val="center"/>
          </w:tcPr>
          <w:p w:rsidR="00472F61" w:rsidRPr="00472F61" w:rsidRDefault="00472F61" w:rsidP="0087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Июнь-июль</w:t>
            </w:r>
          </w:p>
        </w:tc>
        <w:tc>
          <w:tcPr>
            <w:tcW w:w="3543" w:type="dxa"/>
          </w:tcPr>
          <w:p w:rsidR="00472F61" w:rsidRPr="00725D0D" w:rsidRDefault="00472F61" w:rsidP="0087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ГБУК «Республиканский дом народного творчества»</w:t>
            </w:r>
          </w:p>
        </w:tc>
      </w:tr>
    </w:tbl>
    <w:p w:rsidR="00C14E42" w:rsidRPr="00A12063" w:rsidRDefault="002322E7" w:rsidP="00876C9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12063">
        <w:rPr>
          <w:b/>
          <w:sz w:val="28"/>
          <w:szCs w:val="28"/>
        </w:rPr>
        <w:t>___________________________________________________________________</w:t>
      </w:r>
    </w:p>
    <w:sectPr w:rsidR="00C14E42" w:rsidRPr="00A12063" w:rsidSect="005F1B83">
      <w:headerReference w:type="default" r:id="rId9"/>
      <w:pgSz w:w="16838" w:h="11906" w:orient="landscape"/>
      <w:pgMar w:top="993" w:right="720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ADB" w:rsidRDefault="00855ADB" w:rsidP="00D71E64">
      <w:r>
        <w:separator/>
      </w:r>
    </w:p>
  </w:endnote>
  <w:endnote w:type="continuationSeparator" w:id="0">
    <w:p w:rsidR="00855ADB" w:rsidRDefault="00855ADB" w:rsidP="00D7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ADB" w:rsidRDefault="00855ADB" w:rsidP="00D71E64">
      <w:r>
        <w:separator/>
      </w:r>
    </w:p>
  </w:footnote>
  <w:footnote w:type="continuationSeparator" w:id="0">
    <w:p w:rsidR="00855ADB" w:rsidRDefault="00855ADB" w:rsidP="00D71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822488"/>
      <w:docPartObj>
        <w:docPartGallery w:val="Page Numbers (Top of Page)"/>
        <w:docPartUnique/>
      </w:docPartObj>
    </w:sdtPr>
    <w:sdtEndPr/>
    <w:sdtContent>
      <w:p w:rsidR="00855ADB" w:rsidRDefault="00855AD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010">
          <w:rPr>
            <w:noProof/>
          </w:rPr>
          <w:t>8</w:t>
        </w:r>
        <w:r>
          <w:fldChar w:fldCharType="end"/>
        </w:r>
      </w:p>
    </w:sdtContent>
  </w:sdt>
  <w:p w:rsidR="00855ADB" w:rsidRPr="003E0DBD" w:rsidRDefault="00855ADB" w:rsidP="00D6791D">
    <w:pPr>
      <w:pStyle w:val="a4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411"/>
    <w:multiLevelType w:val="hybridMultilevel"/>
    <w:tmpl w:val="C73CD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50871"/>
    <w:multiLevelType w:val="hybridMultilevel"/>
    <w:tmpl w:val="28D6E5B8"/>
    <w:lvl w:ilvl="0" w:tplc="850247CE">
      <w:start w:val="6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5424C"/>
    <w:multiLevelType w:val="hybridMultilevel"/>
    <w:tmpl w:val="C1BCF37C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92AC9"/>
    <w:multiLevelType w:val="hybridMultilevel"/>
    <w:tmpl w:val="5A0621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B4789"/>
    <w:multiLevelType w:val="hybridMultilevel"/>
    <w:tmpl w:val="C1BCF37C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81C78"/>
    <w:multiLevelType w:val="hybridMultilevel"/>
    <w:tmpl w:val="C1BCF37C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2298E"/>
    <w:multiLevelType w:val="hybridMultilevel"/>
    <w:tmpl w:val="9F667D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C61359"/>
    <w:multiLevelType w:val="hybridMultilevel"/>
    <w:tmpl w:val="8C60E7B2"/>
    <w:lvl w:ilvl="0" w:tplc="188C126A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8">
    <w:nsid w:val="5DB94459"/>
    <w:multiLevelType w:val="hybridMultilevel"/>
    <w:tmpl w:val="7C869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DF2B56"/>
    <w:multiLevelType w:val="hybridMultilevel"/>
    <w:tmpl w:val="8EDAD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42"/>
    <w:rsid w:val="000029D5"/>
    <w:rsid w:val="0000349D"/>
    <w:rsid w:val="0000685D"/>
    <w:rsid w:val="00006992"/>
    <w:rsid w:val="0000743F"/>
    <w:rsid w:val="00011C8D"/>
    <w:rsid w:val="00013370"/>
    <w:rsid w:val="00015120"/>
    <w:rsid w:val="00022BA9"/>
    <w:rsid w:val="00023143"/>
    <w:rsid w:val="0005210A"/>
    <w:rsid w:val="0005377E"/>
    <w:rsid w:val="00061C05"/>
    <w:rsid w:val="00076237"/>
    <w:rsid w:val="00091D55"/>
    <w:rsid w:val="00096DF8"/>
    <w:rsid w:val="000A38BE"/>
    <w:rsid w:val="000A441E"/>
    <w:rsid w:val="000A7C24"/>
    <w:rsid w:val="000C207C"/>
    <w:rsid w:val="000C4749"/>
    <w:rsid w:val="000C4823"/>
    <w:rsid w:val="000E0D35"/>
    <w:rsid w:val="000E4026"/>
    <w:rsid w:val="00101C95"/>
    <w:rsid w:val="001044E5"/>
    <w:rsid w:val="00111688"/>
    <w:rsid w:val="00121E6E"/>
    <w:rsid w:val="00125293"/>
    <w:rsid w:val="0013117C"/>
    <w:rsid w:val="00134C4D"/>
    <w:rsid w:val="0015576D"/>
    <w:rsid w:val="001713B6"/>
    <w:rsid w:val="001849CB"/>
    <w:rsid w:val="00191FC2"/>
    <w:rsid w:val="001A0A95"/>
    <w:rsid w:val="001A4CB8"/>
    <w:rsid w:val="001A4F01"/>
    <w:rsid w:val="001C405C"/>
    <w:rsid w:val="001D4DC1"/>
    <w:rsid w:val="001F218C"/>
    <w:rsid w:val="00203CF5"/>
    <w:rsid w:val="0022297D"/>
    <w:rsid w:val="002322E7"/>
    <w:rsid w:val="00245E44"/>
    <w:rsid w:val="0025285F"/>
    <w:rsid w:val="00252C1B"/>
    <w:rsid w:val="002558BA"/>
    <w:rsid w:val="00261865"/>
    <w:rsid w:val="00263665"/>
    <w:rsid w:val="00263E7A"/>
    <w:rsid w:val="002958DF"/>
    <w:rsid w:val="002A45E4"/>
    <w:rsid w:val="002A4DBF"/>
    <w:rsid w:val="002D74A9"/>
    <w:rsid w:val="002E6459"/>
    <w:rsid w:val="003115E2"/>
    <w:rsid w:val="003321F5"/>
    <w:rsid w:val="0033756C"/>
    <w:rsid w:val="003430AB"/>
    <w:rsid w:val="003522E2"/>
    <w:rsid w:val="00352E68"/>
    <w:rsid w:val="00373D51"/>
    <w:rsid w:val="003A0A56"/>
    <w:rsid w:val="003A1AA2"/>
    <w:rsid w:val="003B173A"/>
    <w:rsid w:val="003B4C3D"/>
    <w:rsid w:val="003B5285"/>
    <w:rsid w:val="003B7EF5"/>
    <w:rsid w:val="003D7CD0"/>
    <w:rsid w:val="003E3335"/>
    <w:rsid w:val="003F1C6B"/>
    <w:rsid w:val="003F2C6A"/>
    <w:rsid w:val="003F3616"/>
    <w:rsid w:val="003F5A88"/>
    <w:rsid w:val="00403A78"/>
    <w:rsid w:val="0041175E"/>
    <w:rsid w:val="00426238"/>
    <w:rsid w:val="00435010"/>
    <w:rsid w:val="0044081B"/>
    <w:rsid w:val="00442841"/>
    <w:rsid w:val="00454AE2"/>
    <w:rsid w:val="004603DB"/>
    <w:rsid w:val="004631DE"/>
    <w:rsid w:val="00471F79"/>
    <w:rsid w:val="00472F61"/>
    <w:rsid w:val="004C71FE"/>
    <w:rsid w:val="004D1CA1"/>
    <w:rsid w:val="004F6AF0"/>
    <w:rsid w:val="00532982"/>
    <w:rsid w:val="00537F9B"/>
    <w:rsid w:val="005454E3"/>
    <w:rsid w:val="005474B6"/>
    <w:rsid w:val="00560C30"/>
    <w:rsid w:val="00565065"/>
    <w:rsid w:val="00573E5B"/>
    <w:rsid w:val="0057725A"/>
    <w:rsid w:val="00580258"/>
    <w:rsid w:val="0058317B"/>
    <w:rsid w:val="00587058"/>
    <w:rsid w:val="005A7FB8"/>
    <w:rsid w:val="005D2170"/>
    <w:rsid w:val="005E1A26"/>
    <w:rsid w:val="005E300B"/>
    <w:rsid w:val="005E3105"/>
    <w:rsid w:val="005F00E5"/>
    <w:rsid w:val="005F0D89"/>
    <w:rsid w:val="005F1B83"/>
    <w:rsid w:val="00603B6C"/>
    <w:rsid w:val="00613CDA"/>
    <w:rsid w:val="00624C83"/>
    <w:rsid w:val="00625673"/>
    <w:rsid w:val="00634EAB"/>
    <w:rsid w:val="00643891"/>
    <w:rsid w:val="00661093"/>
    <w:rsid w:val="006711CD"/>
    <w:rsid w:val="00681985"/>
    <w:rsid w:val="00682766"/>
    <w:rsid w:val="00683A30"/>
    <w:rsid w:val="0069644B"/>
    <w:rsid w:val="006E5D4C"/>
    <w:rsid w:val="00703DDB"/>
    <w:rsid w:val="007070DF"/>
    <w:rsid w:val="00715B78"/>
    <w:rsid w:val="007243BE"/>
    <w:rsid w:val="00725D0D"/>
    <w:rsid w:val="00747143"/>
    <w:rsid w:val="007558FC"/>
    <w:rsid w:val="00764E2D"/>
    <w:rsid w:val="007667D0"/>
    <w:rsid w:val="007729A1"/>
    <w:rsid w:val="0077470E"/>
    <w:rsid w:val="00777EE2"/>
    <w:rsid w:val="007B2CC3"/>
    <w:rsid w:val="007C7B7D"/>
    <w:rsid w:val="007D30FE"/>
    <w:rsid w:val="007D3EC0"/>
    <w:rsid w:val="007D4793"/>
    <w:rsid w:val="007E01E1"/>
    <w:rsid w:val="007F1617"/>
    <w:rsid w:val="007F5406"/>
    <w:rsid w:val="00801852"/>
    <w:rsid w:val="00801B4A"/>
    <w:rsid w:val="00804AF1"/>
    <w:rsid w:val="00820580"/>
    <w:rsid w:val="0082405A"/>
    <w:rsid w:val="00824F9C"/>
    <w:rsid w:val="00826745"/>
    <w:rsid w:val="00830E4E"/>
    <w:rsid w:val="00846DD8"/>
    <w:rsid w:val="00855093"/>
    <w:rsid w:val="00855ADB"/>
    <w:rsid w:val="00855C2D"/>
    <w:rsid w:val="008626F0"/>
    <w:rsid w:val="0086649D"/>
    <w:rsid w:val="008664F5"/>
    <w:rsid w:val="00876C93"/>
    <w:rsid w:val="00885FDC"/>
    <w:rsid w:val="008A3278"/>
    <w:rsid w:val="008D099C"/>
    <w:rsid w:val="008D0DAA"/>
    <w:rsid w:val="008E0987"/>
    <w:rsid w:val="008F1F2C"/>
    <w:rsid w:val="008F2C76"/>
    <w:rsid w:val="00904F12"/>
    <w:rsid w:val="00905893"/>
    <w:rsid w:val="00912A54"/>
    <w:rsid w:val="009135BD"/>
    <w:rsid w:val="00915BDF"/>
    <w:rsid w:val="00926290"/>
    <w:rsid w:val="00934A08"/>
    <w:rsid w:val="00940014"/>
    <w:rsid w:val="00963E44"/>
    <w:rsid w:val="00965D36"/>
    <w:rsid w:val="009753C7"/>
    <w:rsid w:val="00975690"/>
    <w:rsid w:val="00994614"/>
    <w:rsid w:val="00996E6D"/>
    <w:rsid w:val="009975AC"/>
    <w:rsid w:val="00997B6B"/>
    <w:rsid w:val="009B52C8"/>
    <w:rsid w:val="009E3864"/>
    <w:rsid w:val="00A02DF2"/>
    <w:rsid w:val="00A05E06"/>
    <w:rsid w:val="00A07686"/>
    <w:rsid w:val="00A11FEE"/>
    <w:rsid w:val="00A12063"/>
    <w:rsid w:val="00A213C2"/>
    <w:rsid w:val="00A24298"/>
    <w:rsid w:val="00A27AF3"/>
    <w:rsid w:val="00A44934"/>
    <w:rsid w:val="00A535CF"/>
    <w:rsid w:val="00A66297"/>
    <w:rsid w:val="00A71CC2"/>
    <w:rsid w:val="00A72554"/>
    <w:rsid w:val="00A743DA"/>
    <w:rsid w:val="00A74CAF"/>
    <w:rsid w:val="00A75B9E"/>
    <w:rsid w:val="00A93419"/>
    <w:rsid w:val="00AA5247"/>
    <w:rsid w:val="00AB1C24"/>
    <w:rsid w:val="00AB41C8"/>
    <w:rsid w:val="00AC2C63"/>
    <w:rsid w:val="00AD47CD"/>
    <w:rsid w:val="00AE14F7"/>
    <w:rsid w:val="00AE25F0"/>
    <w:rsid w:val="00AE6678"/>
    <w:rsid w:val="00AF2A53"/>
    <w:rsid w:val="00B0226A"/>
    <w:rsid w:val="00B23DA3"/>
    <w:rsid w:val="00B3206B"/>
    <w:rsid w:val="00B332F9"/>
    <w:rsid w:val="00B34171"/>
    <w:rsid w:val="00B460C0"/>
    <w:rsid w:val="00B51F20"/>
    <w:rsid w:val="00B5248A"/>
    <w:rsid w:val="00B779F1"/>
    <w:rsid w:val="00BA3BC3"/>
    <w:rsid w:val="00BB6486"/>
    <w:rsid w:val="00BB7193"/>
    <w:rsid w:val="00BC3C3C"/>
    <w:rsid w:val="00BE44BE"/>
    <w:rsid w:val="00BF4DEB"/>
    <w:rsid w:val="00BF6D19"/>
    <w:rsid w:val="00C14E42"/>
    <w:rsid w:val="00C16F56"/>
    <w:rsid w:val="00C22CB1"/>
    <w:rsid w:val="00C3191A"/>
    <w:rsid w:val="00C341BC"/>
    <w:rsid w:val="00C4746A"/>
    <w:rsid w:val="00C7136F"/>
    <w:rsid w:val="00C72848"/>
    <w:rsid w:val="00C81221"/>
    <w:rsid w:val="00C916B2"/>
    <w:rsid w:val="00CA0AE2"/>
    <w:rsid w:val="00CA2F5B"/>
    <w:rsid w:val="00CA5D10"/>
    <w:rsid w:val="00CA700E"/>
    <w:rsid w:val="00CB0CCE"/>
    <w:rsid w:val="00CB4F00"/>
    <w:rsid w:val="00CC20E9"/>
    <w:rsid w:val="00CD5A88"/>
    <w:rsid w:val="00CE0578"/>
    <w:rsid w:val="00CE0FED"/>
    <w:rsid w:val="00CF47C8"/>
    <w:rsid w:val="00D01080"/>
    <w:rsid w:val="00D029B9"/>
    <w:rsid w:val="00D14094"/>
    <w:rsid w:val="00D232FF"/>
    <w:rsid w:val="00D275B8"/>
    <w:rsid w:val="00D3056D"/>
    <w:rsid w:val="00D47561"/>
    <w:rsid w:val="00D53D9A"/>
    <w:rsid w:val="00D6791D"/>
    <w:rsid w:val="00D71E64"/>
    <w:rsid w:val="00D83D2A"/>
    <w:rsid w:val="00D84923"/>
    <w:rsid w:val="00D874E2"/>
    <w:rsid w:val="00DA22AF"/>
    <w:rsid w:val="00DC2E0E"/>
    <w:rsid w:val="00DC70DB"/>
    <w:rsid w:val="00DE27EF"/>
    <w:rsid w:val="00DF2CFA"/>
    <w:rsid w:val="00E026CD"/>
    <w:rsid w:val="00E04913"/>
    <w:rsid w:val="00E177B8"/>
    <w:rsid w:val="00E2158B"/>
    <w:rsid w:val="00E300C8"/>
    <w:rsid w:val="00E318AB"/>
    <w:rsid w:val="00E32299"/>
    <w:rsid w:val="00E36A1E"/>
    <w:rsid w:val="00E44E7A"/>
    <w:rsid w:val="00E60627"/>
    <w:rsid w:val="00E61010"/>
    <w:rsid w:val="00E673A4"/>
    <w:rsid w:val="00E701D1"/>
    <w:rsid w:val="00E70842"/>
    <w:rsid w:val="00E726E3"/>
    <w:rsid w:val="00E72E7F"/>
    <w:rsid w:val="00E825C4"/>
    <w:rsid w:val="00E87784"/>
    <w:rsid w:val="00E94D05"/>
    <w:rsid w:val="00E95C32"/>
    <w:rsid w:val="00EA4D75"/>
    <w:rsid w:val="00EB0DA8"/>
    <w:rsid w:val="00EB214C"/>
    <w:rsid w:val="00EB7EE6"/>
    <w:rsid w:val="00EC5830"/>
    <w:rsid w:val="00ED01B7"/>
    <w:rsid w:val="00ED689A"/>
    <w:rsid w:val="00F1267B"/>
    <w:rsid w:val="00F16A62"/>
    <w:rsid w:val="00F21C2D"/>
    <w:rsid w:val="00F31A74"/>
    <w:rsid w:val="00F323E2"/>
    <w:rsid w:val="00F32B28"/>
    <w:rsid w:val="00F41266"/>
    <w:rsid w:val="00F421A7"/>
    <w:rsid w:val="00F57CC8"/>
    <w:rsid w:val="00F86A8C"/>
    <w:rsid w:val="00FA0DED"/>
    <w:rsid w:val="00FA1C88"/>
    <w:rsid w:val="00FA3B5D"/>
    <w:rsid w:val="00FA4D80"/>
    <w:rsid w:val="00FB54B3"/>
    <w:rsid w:val="00FE6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912A5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4E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4E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C14E42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rsid w:val="00C14E4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14E42"/>
  </w:style>
  <w:style w:type="paragraph" w:styleId="a9">
    <w:name w:val="footer"/>
    <w:basedOn w:val="a"/>
    <w:link w:val="aa"/>
    <w:uiPriority w:val="99"/>
    <w:unhideWhenUsed/>
    <w:rsid w:val="00C14E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4E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12A5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311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4631D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3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Другое_"/>
    <w:basedOn w:val="a0"/>
    <w:link w:val="ae"/>
    <w:rsid w:val="002E64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e">
    <w:name w:val="Другое"/>
    <w:basedOn w:val="a"/>
    <w:link w:val="ad"/>
    <w:rsid w:val="002E6459"/>
    <w:pPr>
      <w:widowControl w:val="0"/>
      <w:shd w:val="clear" w:color="auto" w:fill="FFFFFF"/>
      <w:spacing w:line="257" w:lineRule="auto"/>
      <w:jc w:val="center"/>
    </w:pPr>
    <w:rPr>
      <w:sz w:val="26"/>
      <w:szCs w:val="26"/>
      <w:lang w:eastAsia="en-US"/>
    </w:rPr>
  </w:style>
  <w:style w:type="character" w:customStyle="1" w:styleId="213pt">
    <w:name w:val="Основной текст (2) + 13 pt"/>
    <w:basedOn w:val="a0"/>
    <w:uiPriority w:val="99"/>
    <w:rsid w:val="00D6791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">
    <w:name w:val="Основной текст (2) + Полужирный"/>
    <w:basedOn w:val="a0"/>
    <w:uiPriority w:val="99"/>
    <w:rsid w:val="00D6791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3pt1">
    <w:name w:val="Основной текст (2) + 13 pt1"/>
    <w:basedOn w:val="a0"/>
    <w:uiPriority w:val="99"/>
    <w:rsid w:val="00D6791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313pt">
    <w:name w:val="Основной текст (13) + 13 pt"/>
    <w:aliases w:val="Интервал 0 pt3"/>
    <w:basedOn w:val="a0"/>
    <w:uiPriority w:val="99"/>
    <w:rsid w:val="00D6791D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3Candara">
    <w:name w:val="Основной текст (13) + Candara"/>
    <w:aliases w:val="11,5 pt1,Полужирный1,Интервал 0 pt1"/>
    <w:basedOn w:val="a0"/>
    <w:uiPriority w:val="99"/>
    <w:rsid w:val="00D6791D"/>
    <w:rPr>
      <w:rFonts w:ascii="Candara" w:hAnsi="Candara" w:cs="Candara"/>
      <w:b/>
      <w:bCs/>
      <w:spacing w:val="0"/>
      <w:sz w:val="23"/>
      <w:szCs w:val="23"/>
      <w:u w:val="none"/>
      <w:shd w:val="clear" w:color="auto" w:fill="FFFFFF"/>
    </w:rPr>
  </w:style>
  <w:style w:type="character" w:customStyle="1" w:styleId="a7">
    <w:name w:val="Абзац списка Знак"/>
    <w:link w:val="a6"/>
    <w:uiPriority w:val="34"/>
    <w:locked/>
    <w:rsid w:val="00D67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912A5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4E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4E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C14E42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rsid w:val="00C14E4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14E42"/>
  </w:style>
  <w:style w:type="paragraph" w:styleId="a9">
    <w:name w:val="footer"/>
    <w:basedOn w:val="a"/>
    <w:link w:val="aa"/>
    <w:uiPriority w:val="99"/>
    <w:unhideWhenUsed/>
    <w:rsid w:val="00C14E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4E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12A5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311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4631D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3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Другое_"/>
    <w:basedOn w:val="a0"/>
    <w:link w:val="ae"/>
    <w:rsid w:val="002E64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e">
    <w:name w:val="Другое"/>
    <w:basedOn w:val="a"/>
    <w:link w:val="ad"/>
    <w:rsid w:val="002E6459"/>
    <w:pPr>
      <w:widowControl w:val="0"/>
      <w:shd w:val="clear" w:color="auto" w:fill="FFFFFF"/>
      <w:spacing w:line="257" w:lineRule="auto"/>
      <w:jc w:val="center"/>
    </w:pPr>
    <w:rPr>
      <w:sz w:val="26"/>
      <w:szCs w:val="26"/>
      <w:lang w:eastAsia="en-US"/>
    </w:rPr>
  </w:style>
  <w:style w:type="character" w:customStyle="1" w:styleId="213pt">
    <w:name w:val="Основной текст (2) + 13 pt"/>
    <w:basedOn w:val="a0"/>
    <w:uiPriority w:val="99"/>
    <w:rsid w:val="00D6791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">
    <w:name w:val="Основной текст (2) + Полужирный"/>
    <w:basedOn w:val="a0"/>
    <w:uiPriority w:val="99"/>
    <w:rsid w:val="00D6791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3pt1">
    <w:name w:val="Основной текст (2) + 13 pt1"/>
    <w:basedOn w:val="a0"/>
    <w:uiPriority w:val="99"/>
    <w:rsid w:val="00D6791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313pt">
    <w:name w:val="Основной текст (13) + 13 pt"/>
    <w:aliases w:val="Интервал 0 pt3"/>
    <w:basedOn w:val="a0"/>
    <w:uiPriority w:val="99"/>
    <w:rsid w:val="00D6791D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3Candara">
    <w:name w:val="Основной текст (13) + Candara"/>
    <w:aliases w:val="11,5 pt1,Полужирный1,Интервал 0 pt1"/>
    <w:basedOn w:val="a0"/>
    <w:uiPriority w:val="99"/>
    <w:rsid w:val="00D6791D"/>
    <w:rPr>
      <w:rFonts w:ascii="Candara" w:hAnsi="Candara" w:cs="Candara"/>
      <w:b/>
      <w:bCs/>
      <w:spacing w:val="0"/>
      <w:sz w:val="23"/>
      <w:szCs w:val="23"/>
      <w:u w:val="none"/>
      <w:shd w:val="clear" w:color="auto" w:fill="FFFFFF"/>
    </w:rPr>
  </w:style>
  <w:style w:type="character" w:customStyle="1" w:styleId="a7">
    <w:name w:val="Абзац списка Знак"/>
    <w:link w:val="a6"/>
    <w:uiPriority w:val="34"/>
    <w:locked/>
    <w:rsid w:val="00D67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CB4EE-C857-4539-9628-8A593D6E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8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Шамилова Майсарат Саидбеговна</cp:lastModifiedBy>
  <cp:revision>13</cp:revision>
  <cp:lastPrinted>2020-01-31T11:48:00Z</cp:lastPrinted>
  <dcterms:created xsi:type="dcterms:W3CDTF">2019-12-17T14:42:00Z</dcterms:created>
  <dcterms:modified xsi:type="dcterms:W3CDTF">2020-01-31T12:09:00Z</dcterms:modified>
</cp:coreProperties>
</file>